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F21B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244616559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244616559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F21B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F21B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F21BF">
        <w:rPr>
          <w:b/>
          <w:bCs/>
          <w:sz w:val="24"/>
          <w:szCs w:val="24"/>
          <w:lang w:val="ru-RU"/>
        </w:rPr>
        <w:t xml:space="preserve">№ </w:t>
      </w:r>
      <w:r w:rsidR="004D1119" w:rsidRPr="00EF21BF">
        <w:rPr>
          <w:b/>
          <w:bCs/>
          <w:sz w:val="24"/>
          <w:szCs w:val="24"/>
          <w:lang w:val="ru-RU"/>
        </w:rPr>
        <w:t xml:space="preserve">ПЗН-71248 </w:t>
      </w:r>
      <w:proofErr w:type="spellStart"/>
      <w:r w:rsidR="004D1119" w:rsidRPr="00EF21B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F21BF">
        <w:rPr>
          <w:b/>
          <w:bCs/>
          <w:sz w:val="24"/>
          <w:szCs w:val="24"/>
          <w:lang w:val="ru-RU"/>
        </w:rPr>
        <w:t xml:space="preserve"> 18.09.2024</w:t>
      </w:r>
    </w:p>
    <w:p w14:paraId="781D03CD" w14:textId="77777777" w:rsidR="004D1119" w:rsidRPr="00EF21B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F21BF">
        <w:rPr>
          <w:sz w:val="24"/>
          <w:szCs w:val="24"/>
          <w:lang w:val="ru-RU"/>
        </w:rPr>
        <w:t xml:space="preserve">до </w:t>
      </w:r>
      <w:proofErr w:type="spellStart"/>
      <w:r w:rsidRPr="00EF21BF">
        <w:rPr>
          <w:sz w:val="24"/>
          <w:szCs w:val="24"/>
          <w:lang w:val="ru-RU"/>
        </w:rPr>
        <w:t>проєкту</w:t>
      </w:r>
      <w:proofErr w:type="spellEnd"/>
      <w:r w:rsidRPr="00EF21BF">
        <w:rPr>
          <w:sz w:val="24"/>
          <w:szCs w:val="24"/>
          <w:lang w:val="ru-RU"/>
        </w:rPr>
        <w:t xml:space="preserve"> </w:t>
      </w:r>
      <w:proofErr w:type="spellStart"/>
      <w:r w:rsidRPr="00EF21BF">
        <w:rPr>
          <w:sz w:val="24"/>
          <w:szCs w:val="24"/>
          <w:lang w:val="ru-RU"/>
        </w:rPr>
        <w:t>рішення</w:t>
      </w:r>
      <w:proofErr w:type="spellEnd"/>
      <w:r w:rsidRPr="00EF21BF">
        <w:rPr>
          <w:sz w:val="24"/>
          <w:szCs w:val="24"/>
          <w:lang w:val="ru-RU"/>
        </w:rPr>
        <w:t xml:space="preserve"> </w:t>
      </w:r>
      <w:proofErr w:type="spellStart"/>
      <w:r w:rsidRPr="00EF21BF">
        <w:rPr>
          <w:sz w:val="24"/>
          <w:szCs w:val="24"/>
          <w:lang w:val="ru-RU"/>
        </w:rPr>
        <w:t>Київської</w:t>
      </w:r>
      <w:proofErr w:type="spellEnd"/>
      <w:r w:rsidRPr="00EF21BF">
        <w:rPr>
          <w:sz w:val="24"/>
          <w:szCs w:val="24"/>
          <w:lang w:val="ru-RU"/>
        </w:rPr>
        <w:t xml:space="preserve"> </w:t>
      </w:r>
      <w:proofErr w:type="spellStart"/>
      <w:r w:rsidRPr="00EF21BF">
        <w:rPr>
          <w:sz w:val="24"/>
          <w:szCs w:val="24"/>
          <w:lang w:val="ru-RU"/>
        </w:rPr>
        <w:t>міської</w:t>
      </w:r>
      <w:proofErr w:type="spellEnd"/>
      <w:r w:rsidRPr="00EF21BF">
        <w:rPr>
          <w:sz w:val="24"/>
          <w:szCs w:val="24"/>
          <w:lang w:val="ru-RU"/>
        </w:rPr>
        <w:t xml:space="preserve"> ради:</w:t>
      </w:r>
    </w:p>
    <w:p w14:paraId="69E0EA30" w14:textId="4665AD1F" w:rsidR="004D1119" w:rsidRDefault="004D1119" w:rsidP="00EF21BF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КИЇВСЬКОМУ КОМУНАЛЬНОМУ ОБ’ЄДНАННЮ ЗЕЛЕНОГО БУДІВНИЦТВА ТА ЕКСПЛУАТАЦІЇ ЗЕЛЕНИХ НАСАДЖЕНЬ МІСТА «КИЇВЗЕЛЕНБУД»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5921ED" w:rsidRPr="005921E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5921ED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скверу на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Юрія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EF21BF">
        <w:rPr>
          <w:rFonts w:eastAsia="Georgia"/>
          <w:b/>
          <w:i/>
          <w:iCs/>
          <w:sz w:val="24"/>
          <w:szCs w:val="24"/>
          <w:lang w:val="ru-RU"/>
        </w:rPr>
        <w:t xml:space="preserve">              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Іллєнка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, 39 у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Шевченківському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F21BF" w:rsidRPr="00EF21BF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11EA4976" w14:textId="77777777" w:rsidR="00EF21BF" w:rsidRPr="00EF21BF" w:rsidRDefault="00EF21BF" w:rsidP="00EF21BF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EF21BF">
        <w:trPr>
          <w:cantSplit/>
          <w:trHeight w:hRule="exact" w:val="841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EF21BF" w14:paraId="6A6CF238" w14:textId="77777777" w:rsidTr="00EF21BF">
        <w:trPr>
          <w:cantSplit/>
          <w:trHeight w:hRule="exact" w:val="71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284E9969" w:rsidR="004D1119" w:rsidRPr="00EF21BF" w:rsidRDefault="006E10B3" w:rsidP="00EF21B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302638B6" w14:textId="77777777" w:rsidR="00EF21BF" w:rsidRPr="00C93A9A" w:rsidRDefault="00EF21BF" w:rsidP="00EF21BF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455A63CD" w:rsidR="004D1119" w:rsidRPr="00EF21BF" w:rsidRDefault="00EF21BF" w:rsidP="00EF21B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EF21BF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74982A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244616559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EF21BF">
        <w:rPr>
          <w:b/>
          <w:bCs/>
          <w:sz w:val="24"/>
          <w:szCs w:val="24"/>
          <w:lang w:val="ru-RU"/>
        </w:rPr>
        <w:t>8000000000:91:115:0033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EF21BF">
        <w:trPr>
          <w:trHeight w:val="33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Шевченківський, вул. Юрія Іллєнка, 39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0,5796 га</w:t>
            </w:r>
          </w:p>
        </w:tc>
      </w:tr>
      <w:tr w:rsidR="004D1119" w:rsidRPr="00A61863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EF21BF">
        <w:trPr>
          <w:trHeight w:val="33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DA9723D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A61863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2C472AB" w:rsidR="00A21758" w:rsidRPr="00EF21BF" w:rsidRDefault="00C675D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EF21BF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EF21BF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r w:rsidR="005921ED" w:rsidRPr="00BC064F">
              <w:rPr>
                <w:i/>
                <w:iCs/>
                <w:sz w:val="24"/>
                <w:szCs w:val="24"/>
              </w:rPr>
              <w:t>експлуатації</w:t>
            </w:r>
            <w:r w:rsidR="00EF21BF">
              <w:rPr>
                <w:i/>
                <w:iCs/>
                <w:sz w:val="24"/>
                <w:szCs w:val="24"/>
                <w:lang w:val="ru-RU"/>
              </w:rPr>
              <w:t xml:space="preserve"> скверу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FFD30B8" w:rsidR="00E93A88" w:rsidRPr="00A43048" w:rsidRDefault="00776B1A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76B1A">
              <w:rPr>
                <w:rStyle w:val="a9"/>
                <w:sz w:val="24"/>
                <w:szCs w:val="24"/>
              </w:rPr>
              <w:t>12 420 315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</w:t>
            </w:r>
            <w:r w:rsidR="00E93A88" w:rsidRPr="00776B1A">
              <w:rPr>
                <w:rStyle w:val="a9"/>
                <w:sz w:val="24"/>
                <w:szCs w:val="24"/>
              </w:rPr>
              <w:t xml:space="preserve">грн </w:t>
            </w:r>
            <w:r w:rsidRPr="00776B1A">
              <w:rPr>
                <w:rStyle w:val="a9"/>
                <w:sz w:val="24"/>
                <w:szCs w:val="24"/>
              </w:rPr>
              <w:t>34</w:t>
            </w:r>
            <w:r w:rsidR="00E93A88" w:rsidRPr="00776B1A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61863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22D05840" w:rsidR="004D1119" w:rsidRPr="00A61863" w:rsidRDefault="004D1119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proofErr w:type="spellStart"/>
      <w:r w:rsidRPr="0056754F">
        <w:rPr>
          <w:sz w:val="24"/>
          <w:szCs w:val="24"/>
          <w:lang w:val="ru-RU"/>
        </w:rPr>
        <w:t>Відповідно</w:t>
      </w:r>
      <w:proofErr w:type="spellEnd"/>
      <w:r w:rsidRPr="00A61863">
        <w:rPr>
          <w:sz w:val="24"/>
          <w:szCs w:val="24"/>
        </w:rPr>
        <w:t xml:space="preserve"> </w:t>
      </w:r>
      <w:r w:rsidRPr="0056754F">
        <w:rPr>
          <w:sz w:val="24"/>
          <w:szCs w:val="24"/>
          <w:lang w:val="ru-RU"/>
        </w:rPr>
        <w:t>до</w:t>
      </w:r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статті</w:t>
      </w:r>
      <w:proofErr w:type="spellEnd"/>
      <w:r w:rsidRPr="00A61863">
        <w:rPr>
          <w:sz w:val="24"/>
          <w:szCs w:val="24"/>
        </w:rPr>
        <w:t xml:space="preserve"> 123 </w:t>
      </w:r>
      <w:r w:rsidRPr="0056754F">
        <w:rPr>
          <w:sz w:val="24"/>
          <w:szCs w:val="24"/>
          <w:lang w:val="ru-RU"/>
        </w:rPr>
        <w:t>Земельн</w:t>
      </w:r>
      <w:r w:rsidR="00DC4060" w:rsidRPr="0056754F">
        <w:rPr>
          <w:sz w:val="24"/>
          <w:szCs w:val="24"/>
          <w:lang w:val="ru-RU"/>
        </w:rPr>
        <w:t>ого</w:t>
      </w:r>
      <w:r w:rsidR="00DC4060" w:rsidRPr="00A61863">
        <w:rPr>
          <w:sz w:val="24"/>
          <w:szCs w:val="24"/>
        </w:rPr>
        <w:t xml:space="preserve"> </w:t>
      </w:r>
      <w:r w:rsidR="00DC4060" w:rsidRPr="0056754F">
        <w:rPr>
          <w:sz w:val="24"/>
          <w:szCs w:val="24"/>
          <w:lang w:val="ru-RU"/>
        </w:rPr>
        <w:t>кодексу</w:t>
      </w:r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України</w:t>
      </w:r>
      <w:proofErr w:type="spellEnd"/>
      <w:r w:rsidR="00DC4060" w:rsidRPr="00A61863">
        <w:rPr>
          <w:sz w:val="24"/>
          <w:szCs w:val="24"/>
        </w:rPr>
        <w:t xml:space="preserve">, </w:t>
      </w:r>
      <w:proofErr w:type="spellStart"/>
      <w:r w:rsidR="00DC4060" w:rsidRPr="0056754F">
        <w:rPr>
          <w:sz w:val="24"/>
          <w:szCs w:val="24"/>
          <w:lang w:val="ru-RU"/>
        </w:rPr>
        <w:t>враховуючи</w:t>
      </w:r>
      <w:proofErr w:type="spellEnd"/>
      <w:r w:rsidR="00DC4060" w:rsidRPr="00A61863">
        <w:rPr>
          <w:sz w:val="24"/>
          <w:szCs w:val="24"/>
        </w:rPr>
        <w:t xml:space="preserve">, </w:t>
      </w:r>
      <w:proofErr w:type="spellStart"/>
      <w:r w:rsidR="00DC4060" w:rsidRPr="0056754F">
        <w:rPr>
          <w:sz w:val="24"/>
          <w:szCs w:val="24"/>
          <w:lang w:val="ru-RU"/>
        </w:rPr>
        <w:t>що</w:t>
      </w:r>
      <w:proofErr w:type="spellEnd"/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земельна</w:t>
      </w:r>
      <w:proofErr w:type="spellEnd"/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ділянка</w:t>
      </w:r>
      <w:proofErr w:type="spellEnd"/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зареєстрована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r w:rsidR="00DC4060" w:rsidRPr="0056754F">
        <w:rPr>
          <w:sz w:val="24"/>
          <w:szCs w:val="24"/>
          <w:lang w:val="ru-RU"/>
        </w:rPr>
        <w:t>в</w:t>
      </w:r>
      <w:r w:rsidR="00DC4060" w:rsidRPr="00A61863">
        <w:rPr>
          <w:sz w:val="24"/>
          <w:szCs w:val="24"/>
          <w:lang w:val="ru-RU"/>
        </w:rPr>
        <w:t xml:space="preserve"> </w:t>
      </w:r>
      <w:r w:rsidR="00DC4060" w:rsidRPr="0056754F">
        <w:rPr>
          <w:sz w:val="24"/>
          <w:szCs w:val="24"/>
          <w:lang w:val="ru-RU"/>
        </w:rPr>
        <w:t>Державному</w:t>
      </w:r>
      <w:r w:rsidR="00DC4060" w:rsidRPr="00A61863">
        <w:rPr>
          <w:sz w:val="24"/>
          <w:szCs w:val="24"/>
          <w:lang w:val="ru-RU"/>
        </w:rPr>
        <w:t xml:space="preserve"> </w:t>
      </w:r>
      <w:r w:rsidR="00DC4060" w:rsidRPr="0056754F">
        <w:rPr>
          <w:sz w:val="24"/>
          <w:szCs w:val="24"/>
          <w:lang w:val="ru-RU"/>
        </w:rPr>
        <w:t>земельному</w:t>
      </w:r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кадастрі</w:t>
      </w:r>
      <w:proofErr w:type="spellEnd"/>
      <w:r w:rsidR="0044297A" w:rsidRPr="00A61863">
        <w:rPr>
          <w:sz w:val="24"/>
          <w:szCs w:val="24"/>
          <w:lang w:val="ru-RU"/>
        </w:rPr>
        <w:t xml:space="preserve"> (</w:t>
      </w:r>
      <w:proofErr w:type="spellStart"/>
      <w:r w:rsidR="0044297A" w:rsidRPr="0056754F">
        <w:rPr>
          <w:sz w:val="24"/>
          <w:szCs w:val="24"/>
          <w:lang w:val="ru-RU"/>
        </w:rPr>
        <w:t>витяг</w:t>
      </w:r>
      <w:proofErr w:type="spellEnd"/>
      <w:r w:rsidR="0044297A" w:rsidRPr="00A61863">
        <w:rPr>
          <w:sz w:val="24"/>
          <w:szCs w:val="24"/>
          <w:lang w:val="ru-RU"/>
        </w:rPr>
        <w:t xml:space="preserve"> </w:t>
      </w:r>
      <w:r w:rsidR="0044297A" w:rsidRPr="0056754F">
        <w:rPr>
          <w:sz w:val="24"/>
          <w:szCs w:val="24"/>
          <w:lang w:val="ru-RU"/>
        </w:rPr>
        <w:t>з</w:t>
      </w:r>
      <w:r w:rsidR="0044297A" w:rsidRPr="00A61863">
        <w:rPr>
          <w:sz w:val="24"/>
          <w:szCs w:val="24"/>
          <w:lang w:val="ru-RU"/>
        </w:rPr>
        <w:t xml:space="preserve"> </w:t>
      </w:r>
      <w:r w:rsidR="0044297A" w:rsidRPr="0056754F">
        <w:rPr>
          <w:sz w:val="24"/>
          <w:szCs w:val="24"/>
          <w:lang w:val="ru-RU"/>
        </w:rPr>
        <w:t>Державного</w:t>
      </w:r>
      <w:r w:rsidR="0044297A" w:rsidRPr="00A61863">
        <w:rPr>
          <w:sz w:val="24"/>
          <w:szCs w:val="24"/>
          <w:lang w:val="ru-RU"/>
        </w:rPr>
        <w:t xml:space="preserve"> </w:t>
      </w:r>
      <w:r w:rsidR="0044297A" w:rsidRPr="0056754F">
        <w:rPr>
          <w:sz w:val="24"/>
          <w:szCs w:val="24"/>
          <w:lang w:val="ru-RU"/>
        </w:rPr>
        <w:t>земельного</w:t>
      </w:r>
      <w:r w:rsidR="0044297A" w:rsidRPr="00A61863">
        <w:rPr>
          <w:sz w:val="24"/>
          <w:szCs w:val="24"/>
          <w:lang w:val="ru-RU"/>
        </w:rPr>
        <w:t xml:space="preserve"> </w:t>
      </w:r>
      <w:r w:rsidR="0044297A" w:rsidRPr="0056754F">
        <w:rPr>
          <w:sz w:val="24"/>
          <w:szCs w:val="24"/>
          <w:lang w:val="ru-RU"/>
        </w:rPr>
        <w:t>кадастру</w:t>
      </w:r>
      <w:r w:rsidR="0044297A" w:rsidRPr="00A61863">
        <w:rPr>
          <w:sz w:val="24"/>
          <w:szCs w:val="24"/>
          <w:lang w:val="ru-RU"/>
        </w:rPr>
        <w:t xml:space="preserve"> </w:t>
      </w:r>
      <w:r w:rsidR="0044297A" w:rsidRPr="0056754F">
        <w:rPr>
          <w:sz w:val="24"/>
          <w:szCs w:val="24"/>
          <w:lang w:val="ru-RU"/>
        </w:rPr>
        <w:t>про</w:t>
      </w:r>
      <w:r w:rsidR="0044297A" w:rsidRPr="00A61863">
        <w:rPr>
          <w:sz w:val="24"/>
          <w:szCs w:val="24"/>
          <w:lang w:val="ru-RU"/>
        </w:rPr>
        <w:t xml:space="preserve"> </w:t>
      </w:r>
      <w:proofErr w:type="spellStart"/>
      <w:r w:rsidR="0044297A" w:rsidRPr="0056754F">
        <w:rPr>
          <w:sz w:val="24"/>
          <w:szCs w:val="24"/>
          <w:lang w:val="ru-RU"/>
        </w:rPr>
        <w:t>зе</w:t>
      </w:r>
      <w:r w:rsidR="007778A0" w:rsidRPr="0056754F">
        <w:rPr>
          <w:sz w:val="24"/>
          <w:szCs w:val="24"/>
          <w:lang w:val="ru-RU"/>
        </w:rPr>
        <w:t>мельну</w:t>
      </w:r>
      <w:proofErr w:type="spellEnd"/>
      <w:r w:rsidR="007778A0" w:rsidRPr="00A61863">
        <w:rPr>
          <w:sz w:val="24"/>
          <w:szCs w:val="24"/>
          <w:lang w:val="ru-RU"/>
        </w:rPr>
        <w:t xml:space="preserve"> </w:t>
      </w:r>
      <w:proofErr w:type="spellStart"/>
      <w:r w:rsidR="007778A0" w:rsidRPr="0056754F">
        <w:rPr>
          <w:sz w:val="24"/>
          <w:szCs w:val="24"/>
          <w:lang w:val="ru-RU"/>
        </w:rPr>
        <w:t>ділянку</w:t>
      </w:r>
      <w:proofErr w:type="spellEnd"/>
      <w:r w:rsidR="007778A0" w:rsidRPr="00A61863">
        <w:rPr>
          <w:sz w:val="24"/>
          <w:szCs w:val="24"/>
          <w:lang w:val="ru-RU"/>
        </w:rPr>
        <w:t xml:space="preserve"> </w:t>
      </w:r>
      <w:proofErr w:type="spellStart"/>
      <w:r w:rsidR="007778A0" w:rsidRPr="00A61863">
        <w:rPr>
          <w:sz w:val="24"/>
          <w:szCs w:val="24"/>
          <w:lang w:val="ru-RU"/>
        </w:rPr>
        <w:t>від</w:t>
      </w:r>
      <w:proofErr w:type="spellEnd"/>
      <w:r w:rsidR="007778A0" w:rsidRPr="00A61863">
        <w:rPr>
          <w:sz w:val="24"/>
          <w:szCs w:val="24"/>
          <w:lang w:val="ru-RU"/>
        </w:rPr>
        <w:t xml:space="preserve"> </w:t>
      </w:r>
      <w:r w:rsidR="00A61863" w:rsidRPr="00A61863">
        <w:rPr>
          <w:sz w:val="24"/>
          <w:szCs w:val="24"/>
          <w:lang w:val="ru-RU"/>
        </w:rPr>
        <w:t>18.09.2024</w:t>
      </w:r>
      <w:r w:rsidR="007778A0" w:rsidRPr="00A61863">
        <w:rPr>
          <w:sz w:val="24"/>
          <w:szCs w:val="24"/>
          <w:lang w:val="ru-RU"/>
        </w:rPr>
        <w:t xml:space="preserve"> №</w:t>
      </w:r>
      <w:r w:rsidR="00EF21BF" w:rsidRPr="00A61863">
        <w:rPr>
          <w:sz w:val="24"/>
          <w:szCs w:val="24"/>
          <w:lang w:val="ru-RU"/>
        </w:rPr>
        <w:t xml:space="preserve"> НВ-</w:t>
      </w:r>
      <w:r w:rsidR="00A61863" w:rsidRPr="00A61863">
        <w:rPr>
          <w:sz w:val="24"/>
          <w:szCs w:val="24"/>
          <w:lang w:val="ru-RU"/>
        </w:rPr>
        <w:t>0002300252024</w:t>
      </w:r>
      <w:r w:rsidR="0044297A" w:rsidRPr="00A61863">
        <w:rPr>
          <w:sz w:val="24"/>
          <w:szCs w:val="24"/>
          <w:lang w:val="ru-RU"/>
        </w:rPr>
        <w:t>),</w:t>
      </w:r>
      <w:r w:rsidRPr="00A61863">
        <w:rPr>
          <w:sz w:val="24"/>
          <w:szCs w:val="24"/>
          <w:lang w:val="ru-RU"/>
        </w:rPr>
        <w:t xml:space="preserve"> </w:t>
      </w:r>
      <w:r w:rsidR="0044297A" w:rsidRPr="00776B1A">
        <w:rPr>
          <w:sz w:val="24"/>
          <w:szCs w:val="24"/>
          <w:lang w:val="ru-RU"/>
        </w:rPr>
        <w:t>право</w:t>
      </w:r>
      <w:r w:rsidRPr="00A61863">
        <w:rPr>
          <w:sz w:val="24"/>
          <w:szCs w:val="24"/>
          <w:lang w:val="ru-RU"/>
        </w:rPr>
        <w:t xml:space="preserve"> </w:t>
      </w:r>
      <w:proofErr w:type="spellStart"/>
      <w:r w:rsidRPr="00776B1A">
        <w:rPr>
          <w:sz w:val="24"/>
          <w:szCs w:val="24"/>
          <w:lang w:val="ru-RU"/>
        </w:rPr>
        <w:t>ко</w:t>
      </w:r>
      <w:r w:rsidRPr="0056754F">
        <w:rPr>
          <w:sz w:val="24"/>
          <w:szCs w:val="24"/>
          <w:lang w:val="ru-RU"/>
        </w:rPr>
        <w:t>мунальної</w:t>
      </w:r>
      <w:proofErr w:type="spellEnd"/>
      <w:r w:rsidRPr="00A61863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власності</w:t>
      </w:r>
      <w:proofErr w:type="spellEnd"/>
      <w:r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територіальної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громади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міста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Києва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r w:rsidR="00DC4060" w:rsidRPr="0056754F">
        <w:rPr>
          <w:sz w:val="24"/>
          <w:szCs w:val="24"/>
          <w:lang w:val="ru-RU"/>
        </w:rPr>
        <w:t>на</w:t>
      </w:r>
      <w:r w:rsidR="00DC4060" w:rsidRPr="00A61863">
        <w:rPr>
          <w:sz w:val="24"/>
          <w:szCs w:val="24"/>
          <w:lang w:val="ru-RU"/>
        </w:rPr>
        <w:t xml:space="preserve"> </w:t>
      </w:r>
      <w:r w:rsidR="00DC4060" w:rsidRPr="0056754F">
        <w:rPr>
          <w:sz w:val="24"/>
          <w:szCs w:val="24"/>
          <w:lang w:val="ru-RU"/>
        </w:rPr>
        <w:t>яку</w:t>
      </w:r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зареєстровано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r w:rsidR="00DC4060" w:rsidRPr="0056754F">
        <w:rPr>
          <w:sz w:val="24"/>
          <w:szCs w:val="24"/>
          <w:lang w:val="ru-RU"/>
        </w:rPr>
        <w:t>в</w:t>
      </w:r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установленому</w:t>
      </w:r>
      <w:proofErr w:type="spellEnd"/>
      <w:r w:rsidR="00BC5A16" w:rsidRPr="00A61863">
        <w:rPr>
          <w:sz w:val="24"/>
          <w:szCs w:val="24"/>
          <w:lang w:val="ru-RU"/>
        </w:rPr>
        <w:t xml:space="preserve"> </w:t>
      </w:r>
      <w:r w:rsidR="00BC5A16" w:rsidRPr="0056754F">
        <w:rPr>
          <w:sz w:val="24"/>
          <w:szCs w:val="24"/>
          <w:lang w:val="ru-RU"/>
        </w:rPr>
        <w:t>поряд</w:t>
      </w:r>
      <w:r w:rsidR="00DC4060" w:rsidRPr="0056754F">
        <w:rPr>
          <w:sz w:val="24"/>
          <w:szCs w:val="24"/>
          <w:lang w:val="ru-RU"/>
        </w:rPr>
        <w:t>ку</w:t>
      </w:r>
      <w:r w:rsidR="00DC4060" w:rsidRPr="00A61863">
        <w:rPr>
          <w:sz w:val="24"/>
          <w:szCs w:val="24"/>
          <w:lang w:val="ru-RU"/>
        </w:rPr>
        <w:t xml:space="preserve"> </w:t>
      </w:r>
      <w:r w:rsidR="003C27A5" w:rsidRPr="00A61863">
        <w:rPr>
          <w:sz w:val="24"/>
          <w:szCs w:val="24"/>
          <w:lang w:val="ru-RU"/>
        </w:rPr>
        <w:t>(</w:t>
      </w:r>
      <w:r w:rsidR="003C27A5" w:rsidRPr="0056754F">
        <w:rPr>
          <w:sz w:val="24"/>
          <w:szCs w:val="24"/>
          <w:lang w:val="ru-RU"/>
        </w:rPr>
        <w:t>право</w:t>
      </w:r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власності</w:t>
      </w:r>
      <w:proofErr w:type="spellEnd"/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зареєстровано</w:t>
      </w:r>
      <w:proofErr w:type="spellEnd"/>
      <w:r w:rsidR="003C27A5" w:rsidRPr="00A61863">
        <w:rPr>
          <w:sz w:val="24"/>
          <w:szCs w:val="24"/>
          <w:lang w:val="ru-RU"/>
        </w:rPr>
        <w:t xml:space="preserve"> </w:t>
      </w:r>
      <w:r w:rsidR="003C27A5" w:rsidRPr="0056754F">
        <w:rPr>
          <w:sz w:val="24"/>
          <w:szCs w:val="24"/>
          <w:lang w:val="ru-RU"/>
        </w:rPr>
        <w:t>у</w:t>
      </w:r>
      <w:r w:rsidR="003C27A5" w:rsidRPr="00A61863">
        <w:rPr>
          <w:sz w:val="24"/>
          <w:szCs w:val="24"/>
          <w:lang w:val="ru-RU"/>
        </w:rPr>
        <w:t xml:space="preserve"> </w:t>
      </w:r>
      <w:r w:rsidR="003C27A5" w:rsidRPr="0056754F">
        <w:rPr>
          <w:sz w:val="24"/>
          <w:szCs w:val="24"/>
          <w:lang w:val="ru-RU"/>
        </w:rPr>
        <w:t>Державному</w:t>
      </w:r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реєстрі</w:t>
      </w:r>
      <w:proofErr w:type="spellEnd"/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речових</w:t>
      </w:r>
      <w:proofErr w:type="spellEnd"/>
      <w:r w:rsidR="003C27A5" w:rsidRPr="00A61863">
        <w:rPr>
          <w:sz w:val="24"/>
          <w:szCs w:val="24"/>
          <w:lang w:val="ru-RU"/>
        </w:rPr>
        <w:t xml:space="preserve"> </w:t>
      </w:r>
      <w:r w:rsidR="003C27A5" w:rsidRPr="0056754F">
        <w:rPr>
          <w:sz w:val="24"/>
          <w:szCs w:val="24"/>
          <w:lang w:val="ru-RU"/>
        </w:rPr>
        <w:t>прав</w:t>
      </w:r>
      <w:r w:rsidR="003C27A5" w:rsidRPr="00A61863">
        <w:rPr>
          <w:sz w:val="24"/>
          <w:szCs w:val="24"/>
          <w:lang w:val="ru-RU"/>
        </w:rPr>
        <w:t xml:space="preserve"> </w:t>
      </w:r>
      <w:r w:rsidR="003C27A5" w:rsidRPr="0056754F">
        <w:rPr>
          <w:sz w:val="24"/>
          <w:szCs w:val="24"/>
          <w:lang w:val="ru-RU"/>
        </w:rPr>
        <w:t>на</w:t>
      </w:r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нерухоме</w:t>
      </w:r>
      <w:proofErr w:type="spellEnd"/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майно</w:t>
      </w:r>
      <w:proofErr w:type="spellEnd"/>
      <w:r w:rsidR="003C27A5" w:rsidRPr="00A61863">
        <w:rPr>
          <w:sz w:val="24"/>
          <w:szCs w:val="24"/>
          <w:lang w:val="ru-RU"/>
        </w:rPr>
        <w:t xml:space="preserve"> 28 </w:t>
      </w:r>
      <w:proofErr w:type="spellStart"/>
      <w:r w:rsidR="003C27A5" w:rsidRPr="0056754F">
        <w:rPr>
          <w:sz w:val="24"/>
          <w:szCs w:val="24"/>
          <w:lang w:val="ru-RU"/>
        </w:rPr>
        <w:t>серпня</w:t>
      </w:r>
      <w:proofErr w:type="spellEnd"/>
      <w:r w:rsidR="003C27A5" w:rsidRPr="00A61863">
        <w:rPr>
          <w:sz w:val="24"/>
          <w:szCs w:val="24"/>
          <w:lang w:val="ru-RU"/>
        </w:rPr>
        <w:t xml:space="preserve"> 2024 </w:t>
      </w:r>
      <w:r w:rsidR="003C27A5" w:rsidRPr="0056754F">
        <w:rPr>
          <w:sz w:val="24"/>
          <w:szCs w:val="24"/>
          <w:lang w:val="ru-RU"/>
        </w:rPr>
        <w:t>року</w:t>
      </w:r>
      <w:r w:rsidR="003C27A5" w:rsidRPr="00A61863">
        <w:rPr>
          <w:sz w:val="24"/>
          <w:szCs w:val="24"/>
          <w:lang w:val="ru-RU"/>
        </w:rPr>
        <w:t xml:space="preserve">, </w:t>
      </w:r>
      <w:r w:rsidR="003C27A5" w:rsidRPr="0056754F">
        <w:rPr>
          <w:sz w:val="24"/>
          <w:szCs w:val="24"/>
          <w:lang w:val="ru-RU"/>
        </w:rPr>
        <w:t>номер</w:t>
      </w:r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відомостей</w:t>
      </w:r>
      <w:proofErr w:type="spellEnd"/>
      <w:r w:rsidR="003C27A5" w:rsidRPr="00A61863">
        <w:rPr>
          <w:sz w:val="24"/>
          <w:szCs w:val="24"/>
          <w:lang w:val="ru-RU"/>
        </w:rPr>
        <w:t xml:space="preserve"> </w:t>
      </w:r>
      <w:r w:rsidR="003C27A5" w:rsidRPr="0056754F">
        <w:rPr>
          <w:sz w:val="24"/>
          <w:szCs w:val="24"/>
          <w:lang w:val="ru-RU"/>
        </w:rPr>
        <w:t>про</w:t>
      </w:r>
      <w:r w:rsidR="003C27A5" w:rsidRPr="00A61863">
        <w:rPr>
          <w:sz w:val="24"/>
          <w:szCs w:val="24"/>
          <w:lang w:val="ru-RU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речове</w:t>
      </w:r>
      <w:proofErr w:type="spellEnd"/>
      <w:r w:rsidR="003C27A5" w:rsidRPr="00A61863">
        <w:rPr>
          <w:sz w:val="24"/>
          <w:szCs w:val="24"/>
          <w:lang w:val="ru-RU"/>
        </w:rPr>
        <w:t xml:space="preserve"> </w:t>
      </w:r>
      <w:r w:rsidR="003C27A5" w:rsidRPr="0056754F">
        <w:rPr>
          <w:sz w:val="24"/>
          <w:szCs w:val="24"/>
          <w:lang w:val="ru-RU"/>
        </w:rPr>
        <w:t>право</w:t>
      </w:r>
      <w:r w:rsidR="003C27A5" w:rsidRPr="00A61863">
        <w:rPr>
          <w:sz w:val="24"/>
          <w:szCs w:val="24"/>
          <w:lang w:val="ru-RU"/>
        </w:rPr>
        <w:t xml:space="preserve">: </w:t>
      </w:r>
      <w:r w:rsidR="00010A12" w:rsidRPr="00A61863">
        <w:rPr>
          <w:sz w:val="24"/>
          <w:szCs w:val="24"/>
          <w:lang w:val="ru-RU"/>
        </w:rPr>
        <w:t>56498691</w:t>
      </w:r>
      <w:r w:rsidR="003C27A5" w:rsidRPr="00A61863">
        <w:rPr>
          <w:sz w:val="24"/>
          <w:szCs w:val="24"/>
          <w:lang w:val="ru-RU"/>
        </w:rPr>
        <w:t>)</w:t>
      </w:r>
      <w:r w:rsidR="0044297A" w:rsidRPr="00A61863">
        <w:rPr>
          <w:sz w:val="24"/>
          <w:szCs w:val="24"/>
          <w:lang w:val="ru-RU"/>
        </w:rPr>
        <w:t xml:space="preserve">, </w:t>
      </w:r>
      <w:r w:rsidR="00DC4060" w:rsidRPr="0056754F">
        <w:rPr>
          <w:sz w:val="24"/>
          <w:szCs w:val="24"/>
          <w:lang w:val="ru-RU"/>
        </w:rPr>
        <w:t>Департаментом</w:t>
      </w:r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земельних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ресурсів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виконавчого</w:t>
      </w:r>
      <w:proofErr w:type="spellEnd"/>
      <w:r w:rsidR="00DC4060" w:rsidRPr="00A61863">
        <w:rPr>
          <w:sz w:val="24"/>
          <w:szCs w:val="24"/>
          <w:lang w:val="ru-RU"/>
        </w:rPr>
        <w:t xml:space="preserve"> </w:t>
      </w:r>
      <w:r w:rsidR="00DC4060" w:rsidRPr="0056754F">
        <w:rPr>
          <w:sz w:val="24"/>
          <w:szCs w:val="24"/>
          <w:lang w:val="ru-RU"/>
        </w:rPr>
        <w:t>органу</w:t>
      </w:r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Київської</w:t>
      </w:r>
      <w:proofErr w:type="spellEnd"/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міської</w:t>
      </w:r>
      <w:proofErr w:type="spellEnd"/>
      <w:r w:rsidR="00DC4060" w:rsidRPr="00A61863">
        <w:rPr>
          <w:sz w:val="24"/>
          <w:szCs w:val="24"/>
        </w:rPr>
        <w:t xml:space="preserve"> </w:t>
      </w:r>
      <w:r w:rsidR="00DC4060" w:rsidRPr="0056754F">
        <w:rPr>
          <w:sz w:val="24"/>
          <w:szCs w:val="24"/>
          <w:lang w:val="ru-RU"/>
        </w:rPr>
        <w:t>ради</w:t>
      </w:r>
      <w:r w:rsidR="00DC4060" w:rsidRPr="00A61863">
        <w:rPr>
          <w:sz w:val="24"/>
          <w:szCs w:val="24"/>
        </w:rPr>
        <w:t xml:space="preserve"> (</w:t>
      </w:r>
      <w:proofErr w:type="spellStart"/>
      <w:r w:rsidR="00DC4060" w:rsidRPr="0056754F">
        <w:rPr>
          <w:sz w:val="24"/>
          <w:szCs w:val="24"/>
          <w:lang w:val="ru-RU"/>
        </w:rPr>
        <w:t>Київської</w:t>
      </w:r>
      <w:proofErr w:type="spellEnd"/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міської</w:t>
      </w:r>
      <w:proofErr w:type="spellEnd"/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державної</w:t>
      </w:r>
      <w:proofErr w:type="spellEnd"/>
      <w:r w:rsidR="00DC4060" w:rsidRPr="00A61863">
        <w:rPr>
          <w:sz w:val="24"/>
          <w:szCs w:val="24"/>
        </w:rPr>
        <w:t xml:space="preserve"> </w:t>
      </w:r>
      <w:proofErr w:type="spellStart"/>
      <w:r w:rsidR="00DC4060" w:rsidRPr="0056754F">
        <w:rPr>
          <w:sz w:val="24"/>
          <w:szCs w:val="24"/>
          <w:lang w:val="ru-RU"/>
        </w:rPr>
        <w:t>адміністрації</w:t>
      </w:r>
      <w:proofErr w:type="spellEnd"/>
      <w:r w:rsidR="00DC4060" w:rsidRPr="00A61863">
        <w:rPr>
          <w:sz w:val="24"/>
          <w:szCs w:val="24"/>
        </w:rPr>
        <w:t xml:space="preserve">) </w:t>
      </w:r>
      <w:proofErr w:type="spellStart"/>
      <w:r w:rsidR="0044297A" w:rsidRPr="0056754F">
        <w:rPr>
          <w:sz w:val="24"/>
          <w:szCs w:val="24"/>
          <w:lang w:val="ru-RU"/>
        </w:rPr>
        <w:t>розроблено</w:t>
      </w:r>
      <w:proofErr w:type="spellEnd"/>
      <w:r w:rsidR="0044297A" w:rsidRPr="00A61863">
        <w:rPr>
          <w:sz w:val="24"/>
          <w:szCs w:val="24"/>
        </w:rPr>
        <w:t xml:space="preserve"> </w:t>
      </w:r>
      <w:proofErr w:type="spellStart"/>
      <w:r w:rsidR="0044297A" w:rsidRPr="0056754F">
        <w:rPr>
          <w:sz w:val="24"/>
          <w:szCs w:val="24"/>
          <w:lang w:val="ru-RU"/>
        </w:rPr>
        <w:t>проє</w:t>
      </w:r>
      <w:r w:rsidR="005639F6" w:rsidRPr="0056754F">
        <w:rPr>
          <w:sz w:val="24"/>
          <w:szCs w:val="24"/>
          <w:lang w:val="ru-RU"/>
        </w:rPr>
        <w:t>кт</w:t>
      </w:r>
      <w:proofErr w:type="spellEnd"/>
      <w:r w:rsidR="005639F6"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рішення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Київської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міської</w:t>
      </w:r>
      <w:proofErr w:type="spellEnd"/>
      <w:r w:rsidRPr="00A61863">
        <w:rPr>
          <w:sz w:val="24"/>
          <w:szCs w:val="24"/>
        </w:rPr>
        <w:t xml:space="preserve"> </w:t>
      </w:r>
      <w:r w:rsidRPr="0056754F">
        <w:rPr>
          <w:sz w:val="24"/>
          <w:szCs w:val="24"/>
          <w:lang w:val="ru-RU"/>
        </w:rPr>
        <w:t>ради</w:t>
      </w:r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щодо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надання</w:t>
      </w:r>
      <w:proofErr w:type="spellEnd"/>
      <w:r w:rsidR="003C27A5" w:rsidRPr="00A61863">
        <w:rPr>
          <w:sz w:val="24"/>
          <w:szCs w:val="24"/>
        </w:rPr>
        <w:t xml:space="preserve"> </w:t>
      </w:r>
      <w:r w:rsidR="003C27A5" w:rsidRPr="0056754F">
        <w:rPr>
          <w:sz w:val="24"/>
          <w:szCs w:val="24"/>
          <w:lang w:val="ru-RU"/>
        </w:rPr>
        <w:t>в</w:t>
      </w:r>
      <w:r w:rsidR="003C27A5" w:rsidRPr="00A61863">
        <w:rPr>
          <w:sz w:val="24"/>
          <w:szCs w:val="24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постійне</w:t>
      </w:r>
      <w:proofErr w:type="spellEnd"/>
      <w:r w:rsidR="003C27A5" w:rsidRPr="00A61863">
        <w:rPr>
          <w:sz w:val="24"/>
          <w:szCs w:val="24"/>
        </w:rPr>
        <w:t xml:space="preserve"> </w:t>
      </w:r>
      <w:proofErr w:type="spellStart"/>
      <w:r w:rsidR="003C27A5" w:rsidRPr="0056754F">
        <w:rPr>
          <w:sz w:val="24"/>
          <w:szCs w:val="24"/>
          <w:lang w:val="ru-RU"/>
        </w:rPr>
        <w:t>користування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земельної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ділянки</w:t>
      </w:r>
      <w:proofErr w:type="spellEnd"/>
      <w:r w:rsidRPr="00A61863">
        <w:rPr>
          <w:sz w:val="24"/>
          <w:szCs w:val="24"/>
        </w:rPr>
        <w:t xml:space="preserve"> </w:t>
      </w:r>
      <w:r w:rsidRPr="0056754F">
        <w:rPr>
          <w:sz w:val="24"/>
          <w:szCs w:val="24"/>
          <w:lang w:val="ru-RU"/>
        </w:rPr>
        <w:t>без</w:t>
      </w:r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зміни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її</w:t>
      </w:r>
      <w:proofErr w:type="spellEnd"/>
      <w:r w:rsidRPr="00A61863">
        <w:rPr>
          <w:sz w:val="24"/>
          <w:szCs w:val="24"/>
        </w:rPr>
        <w:t xml:space="preserve"> </w:t>
      </w:r>
      <w:r w:rsidRPr="0056754F">
        <w:rPr>
          <w:sz w:val="24"/>
          <w:szCs w:val="24"/>
          <w:lang w:val="ru-RU"/>
        </w:rPr>
        <w:t>меж</w:t>
      </w:r>
      <w:r w:rsidRPr="00A61863">
        <w:rPr>
          <w:sz w:val="24"/>
          <w:szCs w:val="24"/>
        </w:rPr>
        <w:t xml:space="preserve"> </w:t>
      </w:r>
      <w:r w:rsidRPr="0056754F">
        <w:rPr>
          <w:sz w:val="24"/>
          <w:szCs w:val="24"/>
          <w:lang w:val="ru-RU"/>
        </w:rPr>
        <w:t>та</w:t>
      </w:r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цільового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призначення</w:t>
      </w:r>
      <w:proofErr w:type="spellEnd"/>
      <w:r w:rsidRPr="00A61863">
        <w:rPr>
          <w:sz w:val="24"/>
          <w:szCs w:val="24"/>
        </w:rPr>
        <w:t xml:space="preserve"> </w:t>
      </w:r>
      <w:r w:rsidRPr="0056754F">
        <w:rPr>
          <w:sz w:val="24"/>
          <w:szCs w:val="24"/>
          <w:lang w:val="ru-RU"/>
        </w:rPr>
        <w:t>без</w:t>
      </w:r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складання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документації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із</w:t>
      </w:r>
      <w:proofErr w:type="spellEnd"/>
      <w:r w:rsidRPr="00A61863">
        <w:rPr>
          <w:sz w:val="24"/>
          <w:szCs w:val="24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землеустрою</w:t>
      </w:r>
      <w:proofErr w:type="spellEnd"/>
      <w:r w:rsidRPr="00A61863">
        <w:rPr>
          <w:sz w:val="24"/>
          <w:szCs w:val="24"/>
        </w:rPr>
        <w:t>.</w:t>
      </w:r>
    </w:p>
    <w:p w14:paraId="77EB12C1" w14:textId="777B30A2" w:rsidR="005639F6" w:rsidRPr="00A61863" w:rsidRDefault="005639F6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4C05BAA6" w14:textId="11E3F032" w:rsidR="003C27A5" w:rsidRPr="00A61863" w:rsidRDefault="003C27A5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708279EA" w14:textId="0EDC40D1" w:rsidR="003C27A5" w:rsidRPr="00A61863" w:rsidRDefault="003C27A5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4B4C0C3B" w:rsidR="004D1119" w:rsidRPr="004D1119" w:rsidRDefault="004D1119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A61863" w14:paraId="713ABCEB" w14:textId="77777777" w:rsidTr="0056754F">
        <w:trPr>
          <w:cantSplit/>
          <w:trHeight w:val="52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754F" w:rsidRDefault="005639F6" w:rsidP="005675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</w:tc>
      </w:tr>
      <w:tr w:rsidR="004D1119" w:rsidRPr="003C27A5" w14:paraId="0090C0B3" w14:textId="77777777" w:rsidTr="0056754F">
        <w:trPr>
          <w:cantSplit/>
          <w:trHeight w:val="24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34C2ED0" w:rsidR="004D1119" w:rsidRPr="003C27A5" w:rsidRDefault="005639F6" w:rsidP="003C27A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61863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B761689" w:rsidR="004D1119" w:rsidRPr="0056754F" w:rsidRDefault="003C27A5" w:rsidP="005675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частково до території громадських будівель та споруд та частково до території вулиць і доріг, частина земельної ділянки розташована в межах червоних ліній (лист Департаменту містобудування та архітектури виконавчого органу Київської міської ради (Київської міської державної адміністрації) від 06.09.2024 № 055-8625).</w:t>
            </w:r>
          </w:p>
        </w:tc>
      </w:tr>
      <w:tr w:rsidR="004D1119" w:rsidRPr="00A61863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56754F" w:rsidRDefault="005639F6" w:rsidP="005675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61863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4F5D203" w:rsidR="00DC31BC" w:rsidRPr="0056754F" w:rsidRDefault="005639F6" w:rsidP="005675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D1119" w:rsidRPr="00A61863" w14:paraId="3DFF5C39" w14:textId="77777777" w:rsidTr="009079CE">
        <w:trPr>
          <w:cantSplit/>
          <w:trHeight w:val="523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6EE98649" w:rsidR="00297849" w:rsidRPr="0056754F" w:rsidRDefault="00297849" w:rsidP="0029784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40D26E00" w14:textId="767550C5" w:rsidR="003D749C" w:rsidRPr="0056754F" w:rsidRDefault="003D749C" w:rsidP="003D749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91:115 з кодом виду цільового призначення – 07.08 </w:t>
            </w:r>
            <w:r w:rsidR="0056754F" w:rsidRPr="0056754F">
              <w:rPr>
                <w:rFonts w:ascii="Times New Roman" w:eastAsia="Times New Roman" w:hAnsi="Times New Roman" w:cs="Times New Roman"/>
                <w:i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7BDF0443" w14:textId="77777777" w:rsidR="004D1119" w:rsidRDefault="003D749C" w:rsidP="0056754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 w:rsidR="0056754F" w:rsidRPr="0056754F">
              <w:rPr>
                <w:rFonts w:ascii="Times New Roman" w:eastAsia="Times New Roman" w:hAnsi="Times New Roman" w:cs="Times New Roman"/>
                <w:i/>
              </w:rPr>
              <w:t>91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:</w:t>
            </w:r>
            <w:r w:rsidR="0056754F" w:rsidRPr="0056754F">
              <w:rPr>
                <w:rFonts w:ascii="Times New Roman" w:eastAsia="Times New Roman" w:hAnsi="Times New Roman" w:cs="Times New Roman"/>
                <w:i/>
              </w:rPr>
              <w:t>115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обмеженого </w:t>
            </w:r>
            <w:r w:rsidR="0056754F" w:rsidRPr="0056754F">
              <w:rPr>
                <w:rFonts w:ascii="Times New Roman" w:eastAsia="Times New Roman" w:hAnsi="Times New Roman" w:cs="Times New Roman"/>
                <w:i/>
              </w:rPr>
              <w:t xml:space="preserve">вул. Юрія Іллєнка, площа Лук’янівська, вул. Білоруська та вул. Митрофана </w:t>
            </w:r>
            <w:proofErr w:type="spellStart"/>
            <w:r w:rsidR="0056754F" w:rsidRPr="0056754F">
              <w:rPr>
                <w:rFonts w:ascii="Times New Roman" w:eastAsia="Times New Roman" w:hAnsi="Times New Roman" w:cs="Times New Roman"/>
                <w:i/>
              </w:rPr>
              <w:t>Довнар-Запольського</w:t>
            </w:r>
            <w:proofErr w:type="spellEnd"/>
            <w:r w:rsidR="0056754F" w:rsidRPr="0056754F">
              <w:rPr>
                <w:rFonts w:ascii="Times New Roman" w:eastAsia="Times New Roman" w:hAnsi="Times New Roman" w:cs="Times New Roman"/>
                <w:i/>
              </w:rPr>
              <w:t xml:space="preserve"> у Шевченківському 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районі м. Києва затверджена рішенням Київської міської ради від 30.05.2024 № 5</w:t>
            </w:r>
            <w:r w:rsidR="0056754F" w:rsidRPr="0056754F">
              <w:rPr>
                <w:rFonts w:ascii="Times New Roman" w:eastAsia="Times New Roman" w:hAnsi="Times New Roman" w:cs="Times New Roman"/>
                <w:i/>
              </w:rPr>
              <w:t>84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/85</w:t>
            </w:r>
            <w:r w:rsidR="0056754F" w:rsidRPr="0056754F">
              <w:rPr>
                <w:rFonts w:ascii="Times New Roman" w:eastAsia="Times New Roman" w:hAnsi="Times New Roman" w:cs="Times New Roman"/>
                <w:i/>
              </w:rPr>
              <w:t>50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7FA0786" w14:textId="3B2B15A1" w:rsidR="009079CE" w:rsidRPr="0056754F" w:rsidRDefault="009079CE" w:rsidP="009079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004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</w:t>
            </w:r>
            <w:r w:rsidRPr="009079CE">
              <w:rPr>
                <w:rFonts w:ascii="Times New Roman" w:eastAsia="Times New Roman" w:hAnsi="Times New Roman" w:cs="Times New Roman"/>
                <w:i/>
              </w:rPr>
              <w:t>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9079CE" w:rsidRPr="00A61863" w14:paraId="0AD9989F" w14:textId="77777777" w:rsidTr="009079CE">
        <w:trPr>
          <w:cantSplit/>
          <w:trHeight w:val="180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3B7C" w14:textId="77777777" w:rsidR="009079CE" w:rsidRPr="00B9251E" w:rsidRDefault="009079CE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709A" w14:textId="7AC9A43C" w:rsidR="009079CE" w:rsidRPr="009079CE" w:rsidRDefault="009079CE" w:rsidP="009079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079CE">
              <w:rPr>
                <w:rFonts w:ascii="Times New Roman" w:eastAsia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079CE">
              <w:rPr>
                <w:rFonts w:ascii="Times New Roman" w:eastAsia="Times New Roman" w:hAnsi="Times New Roman" w:cs="Times New Roman"/>
                <w:i/>
              </w:rPr>
              <w:t xml:space="preserve">№ 826/8107/16, від 16.09.2021 у справі № 826/8847/16. </w:t>
            </w:r>
          </w:p>
          <w:p w14:paraId="42E5F44A" w14:textId="3ED8AB1F" w:rsidR="009079CE" w:rsidRPr="0056754F" w:rsidRDefault="009079CE" w:rsidP="009079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079CE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9079CE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9079CE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55186D61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="00A61863">
        <w:rPr>
          <w:sz w:val="24"/>
          <w:szCs w:val="24"/>
          <w:lang w:val="ru-RU"/>
        </w:rPr>
        <w:t>надання</w:t>
      </w:r>
      <w:proofErr w:type="spellEnd"/>
      <w:r w:rsidR="00A61863">
        <w:rPr>
          <w:sz w:val="24"/>
          <w:szCs w:val="24"/>
          <w:lang w:val="ru-RU"/>
        </w:rPr>
        <w:t xml:space="preserve"> </w:t>
      </w:r>
      <w:bookmarkStart w:id="0" w:name="_GoBack"/>
      <w:bookmarkEnd w:id="0"/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19D4CDB6" w14:textId="77777777" w:rsidR="0056754F" w:rsidRPr="0056754F" w:rsidRDefault="0056754F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56754F">
        <w:rPr>
          <w:sz w:val="24"/>
          <w:szCs w:val="24"/>
          <w:lang w:val="ru-RU"/>
        </w:rPr>
        <w:t>Проєкт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рішення</w:t>
      </w:r>
      <w:proofErr w:type="spellEnd"/>
      <w:r w:rsidRPr="0056754F">
        <w:rPr>
          <w:sz w:val="24"/>
          <w:szCs w:val="24"/>
          <w:lang w:val="ru-RU"/>
        </w:rPr>
        <w:t xml:space="preserve"> не </w:t>
      </w:r>
      <w:proofErr w:type="spellStart"/>
      <w:r w:rsidRPr="0056754F">
        <w:rPr>
          <w:sz w:val="24"/>
          <w:szCs w:val="24"/>
          <w:lang w:val="ru-RU"/>
        </w:rPr>
        <w:t>стосується</w:t>
      </w:r>
      <w:proofErr w:type="spellEnd"/>
      <w:r w:rsidRPr="0056754F">
        <w:rPr>
          <w:sz w:val="24"/>
          <w:szCs w:val="24"/>
          <w:lang w:val="ru-RU"/>
        </w:rPr>
        <w:t xml:space="preserve"> прав і соціальної захищеності осіб з інвалідністю та не матиме впливу на життєдіяльність цієї категорії.</w:t>
      </w:r>
    </w:p>
    <w:p w14:paraId="13E46F4D" w14:textId="77777777" w:rsidR="0056754F" w:rsidRPr="0056754F" w:rsidRDefault="0056754F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56754F">
        <w:rPr>
          <w:sz w:val="24"/>
          <w:szCs w:val="24"/>
          <w:lang w:val="ru-RU"/>
        </w:rPr>
        <w:t>Проєкт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рішення</w:t>
      </w:r>
      <w:proofErr w:type="spellEnd"/>
      <w:r w:rsidRPr="0056754F">
        <w:rPr>
          <w:sz w:val="24"/>
          <w:szCs w:val="24"/>
          <w:lang w:val="ru-RU"/>
        </w:rPr>
        <w:t xml:space="preserve"> не </w:t>
      </w:r>
      <w:proofErr w:type="spellStart"/>
      <w:r w:rsidRPr="0056754F">
        <w:rPr>
          <w:sz w:val="24"/>
          <w:szCs w:val="24"/>
          <w:lang w:val="ru-RU"/>
        </w:rPr>
        <w:t>містить</w:t>
      </w:r>
      <w:proofErr w:type="spellEnd"/>
      <w:r w:rsidRPr="0056754F">
        <w:rPr>
          <w:sz w:val="24"/>
          <w:szCs w:val="24"/>
          <w:lang w:val="ru-RU"/>
        </w:rPr>
        <w:t xml:space="preserve"> службової інформації у розумінні статті 6 Закону України «Про доступ до публічної інформації».</w:t>
      </w:r>
    </w:p>
    <w:p w14:paraId="3D8E8895" w14:textId="4DE3CB6E" w:rsidR="0056754F" w:rsidRDefault="0056754F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56754F">
        <w:rPr>
          <w:sz w:val="24"/>
          <w:szCs w:val="24"/>
          <w:lang w:val="ru-RU"/>
        </w:rPr>
        <w:t>Проєкт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рішення</w:t>
      </w:r>
      <w:proofErr w:type="spellEnd"/>
      <w:r w:rsidRPr="0056754F">
        <w:rPr>
          <w:sz w:val="24"/>
          <w:szCs w:val="24"/>
          <w:lang w:val="ru-RU"/>
        </w:rPr>
        <w:t xml:space="preserve"> не </w:t>
      </w:r>
      <w:proofErr w:type="spellStart"/>
      <w:r w:rsidRPr="0056754F">
        <w:rPr>
          <w:sz w:val="24"/>
          <w:szCs w:val="24"/>
          <w:lang w:val="ru-RU"/>
        </w:rPr>
        <w:t>містить</w:t>
      </w:r>
      <w:proofErr w:type="spellEnd"/>
      <w:r w:rsidRPr="0056754F">
        <w:rPr>
          <w:sz w:val="24"/>
          <w:szCs w:val="24"/>
          <w:lang w:val="ru-RU"/>
        </w:rPr>
        <w:t xml:space="preserve"> інформації про фізичну особу (персональні дані) у розумінні статей 11 та 21 Закону України «Про інформацію» та </w:t>
      </w:r>
      <w:proofErr w:type="spellStart"/>
      <w:r w:rsidRPr="0056754F">
        <w:rPr>
          <w:sz w:val="24"/>
          <w:szCs w:val="24"/>
          <w:lang w:val="ru-RU"/>
        </w:rPr>
        <w:t>статті</w:t>
      </w:r>
      <w:proofErr w:type="spellEnd"/>
      <w:r w:rsidRPr="0056754F">
        <w:rPr>
          <w:sz w:val="24"/>
          <w:szCs w:val="24"/>
          <w:lang w:val="ru-RU"/>
        </w:rPr>
        <w:t xml:space="preserve"> 2 Закону </w:t>
      </w:r>
      <w:proofErr w:type="spellStart"/>
      <w:r w:rsidRPr="0056754F">
        <w:rPr>
          <w:sz w:val="24"/>
          <w:szCs w:val="24"/>
          <w:lang w:val="ru-RU"/>
        </w:rPr>
        <w:t>України</w:t>
      </w:r>
      <w:proofErr w:type="spellEnd"/>
      <w:r w:rsidRPr="0056754F">
        <w:rPr>
          <w:sz w:val="24"/>
          <w:szCs w:val="24"/>
          <w:lang w:val="ru-RU"/>
        </w:rPr>
        <w:t xml:space="preserve"> «Про </w:t>
      </w:r>
      <w:proofErr w:type="spellStart"/>
      <w:r w:rsidRPr="0056754F">
        <w:rPr>
          <w:sz w:val="24"/>
          <w:szCs w:val="24"/>
          <w:lang w:val="ru-RU"/>
        </w:rPr>
        <w:t>захист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персональних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даних</w:t>
      </w:r>
      <w:proofErr w:type="spellEnd"/>
      <w:r w:rsidRPr="0056754F">
        <w:rPr>
          <w:sz w:val="24"/>
          <w:szCs w:val="24"/>
          <w:lang w:val="ru-RU"/>
        </w:rPr>
        <w:t>».</w:t>
      </w:r>
    </w:p>
    <w:p w14:paraId="37000704" w14:textId="77777777" w:rsidR="0020008E" w:rsidRPr="0056754F" w:rsidRDefault="0020008E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8CB730B" w14:textId="0BEDF29A" w:rsidR="006C7FB9" w:rsidRDefault="00582A2E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776B1A">
        <w:rPr>
          <w:sz w:val="24"/>
          <w:szCs w:val="24"/>
          <w:lang w:val="ru-RU"/>
        </w:rPr>
        <w:t>складатиме</w:t>
      </w:r>
      <w:proofErr w:type="spellEnd"/>
      <w:r w:rsidRPr="00776B1A">
        <w:rPr>
          <w:sz w:val="24"/>
          <w:szCs w:val="24"/>
          <w:lang w:val="ru-RU"/>
        </w:rPr>
        <w:t xml:space="preserve">: </w:t>
      </w:r>
      <w:r w:rsidR="00776B1A" w:rsidRPr="00776B1A">
        <w:rPr>
          <w:b/>
          <w:sz w:val="24"/>
          <w:szCs w:val="24"/>
          <w:u w:val="single"/>
          <w:lang w:val="ru-RU"/>
        </w:rPr>
        <w:t xml:space="preserve">124 203 </w:t>
      </w:r>
      <w:proofErr w:type="spellStart"/>
      <w:r w:rsidRPr="00776B1A">
        <w:rPr>
          <w:b/>
          <w:sz w:val="24"/>
          <w:szCs w:val="24"/>
          <w:u w:val="single"/>
          <w:lang w:val="ru-RU"/>
        </w:rPr>
        <w:t>грн</w:t>
      </w:r>
      <w:proofErr w:type="spellEnd"/>
      <w:r w:rsidR="00776B1A" w:rsidRPr="00776B1A">
        <w:rPr>
          <w:b/>
          <w:sz w:val="24"/>
          <w:szCs w:val="24"/>
          <w:u w:val="single"/>
          <w:lang w:val="ru-RU"/>
        </w:rPr>
        <w:t xml:space="preserve"> 15 </w:t>
      </w:r>
      <w:r w:rsidRPr="00776B1A">
        <w:rPr>
          <w:b/>
          <w:sz w:val="24"/>
          <w:szCs w:val="24"/>
          <w:u w:val="single"/>
          <w:lang w:val="ru-RU"/>
        </w:rPr>
        <w:t>коп.</w:t>
      </w:r>
      <w:r w:rsidR="0056754F" w:rsidRPr="00776B1A">
        <w:rPr>
          <w:b/>
          <w:sz w:val="24"/>
          <w:szCs w:val="24"/>
          <w:u w:val="single"/>
          <w:lang w:val="ru-RU"/>
        </w:rPr>
        <w:t xml:space="preserve"> (</w:t>
      </w:r>
      <w:r w:rsidR="00776B1A" w:rsidRPr="00776B1A">
        <w:rPr>
          <w:b/>
          <w:sz w:val="24"/>
          <w:szCs w:val="24"/>
          <w:u w:val="single"/>
          <w:lang w:val="ru-RU"/>
        </w:rPr>
        <w:t xml:space="preserve">1 </w:t>
      </w:r>
      <w:r w:rsidR="0056754F" w:rsidRPr="00776B1A">
        <w:rPr>
          <w:b/>
          <w:sz w:val="24"/>
          <w:szCs w:val="24"/>
          <w:u w:val="single"/>
          <w:lang w:val="ru-RU"/>
        </w:rPr>
        <w:t>%).</w:t>
      </w:r>
    </w:p>
    <w:p w14:paraId="60096C99" w14:textId="77777777" w:rsidR="00582A2E" w:rsidRPr="004D1119" w:rsidRDefault="00582A2E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3B275CF1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AA2005">
        <w:rPr>
          <w:sz w:val="24"/>
          <w:szCs w:val="24"/>
          <w:lang w:val="ru-RU"/>
        </w:rPr>
        <w:t>користування</w:t>
      </w:r>
      <w:proofErr w:type="spellEnd"/>
      <w:r w:rsidR="00AA2005">
        <w:rPr>
          <w:sz w:val="24"/>
          <w:szCs w:val="24"/>
          <w:lang w:val="ru-RU"/>
        </w:rPr>
        <w:t xml:space="preserve"> </w:t>
      </w:r>
      <w:r w:rsidR="000C7B40">
        <w:rPr>
          <w:sz w:val="24"/>
          <w:szCs w:val="24"/>
          <w:lang w:val="ru-RU"/>
        </w:rPr>
        <w:t>земельно</w:t>
      </w:r>
      <w:r w:rsidR="00AA2005">
        <w:rPr>
          <w:sz w:val="24"/>
          <w:szCs w:val="24"/>
          <w:lang w:val="ru-RU"/>
        </w:rPr>
        <w:t xml:space="preserve">ю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AA2005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56754F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EE1FDE" w:rsidRDefault="004D1119" w:rsidP="0056754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EF21BF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F79A456">
              <wp:simplePos x="0" y="0"/>
              <wp:positionH relativeFrom="column">
                <wp:posOffset>788868</wp:posOffset>
              </wp:positionH>
              <wp:positionV relativeFrom="paragraph">
                <wp:posOffset>-274914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7304B0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  <w:r w:rsidR="0056754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F21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ПЗН-71248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6754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F21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244616559</w:t>
                              </w:r>
                            </w:p>
                            <w:p w14:paraId="46F472CC" w14:textId="572AF817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61863" w:rsidRPr="00A6186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2.1pt;margin-top:-21.6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sBnoz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7304B0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  <w:r w:rsidR="0056754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F21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ПЗН-71248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6754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F21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244616559</w:t>
                        </w:r>
                      </w:p>
                      <w:p w14:paraId="46F472CC" w14:textId="572AF817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61863" w:rsidRPr="00A6186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0A12"/>
    <w:rsid w:val="00065154"/>
    <w:rsid w:val="00067FBC"/>
    <w:rsid w:val="00072A72"/>
    <w:rsid w:val="000C7B40"/>
    <w:rsid w:val="000E32C6"/>
    <w:rsid w:val="00124E84"/>
    <w:rsid w:val="001C3C63"/>
    <w:rsid w:val="0020008E"/>
    <w:rsid w:val="002050D1"/>
    <w:rsid w:val="00221619"/>
    <w:rsid w:val="00225E17"/>
    <w:rsid w:val="00246F26"/>
    <w:rsid w:val="00256BA4"/>
    <w:rsid w:val="002620EA"/>
    <w:rsid w:val="00271BF9"/>
    <w:rsid w:val="00297849"/>
    <w:rsid w:val="002C67E9"/>
    <w:rsid w:val="0032082A"/>
    <w:rsid w:val="003756E5"/>
    <w:rsid w:val="003B497B"/>
    <w:rsid w:val="003C27A5"/>
    <w:rsid w:val="003C4464"/>
    <w:rsid w:val="003C48D1"/>
    <w:rsid w:val="003D749C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6754F"/>
    <w:rsid w:val="00582A2E"/>
    <w:rsid w:val="005921ED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6B1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079CE"/>
    <w:rsid w:val="00920863"/>
    <w:rsid w:val="009946E5"/>
    <w:rsid w:val="009D6F39"/>
    <w:rsid w:val="009E5D57"/>
    <w:rsid w:val="00A21758"/>
    <w:rsid w:val="00A43048"/>
    <w:rsid w:val="00A61863"/>
    <w:rsid w:val="00A62E96"/>
    <w:rsid w:val="00A83DF0"/>
    <w:rsid w:val="00AA2005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F21B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F733E-7FF9-4975-8465-F15490C4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6721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10</cp:revision>
  <cp:lastPrinted>2024-09-19T06:49:00Z</cp:lastPrinted>
  <dcterms:created xsi:type="dcterms:W3CDTF">2024-09-18T08:13:00Z</dcterms:created>
  <dcterms:modified xsi:type="dcterms:W3CDTF">2024-09-19T06:49:00Z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