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bookmarkStart w:id="0" w:name="_GoBack"/>
      <w:bookmarkEnd w:id="0"/>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2CCE9B88">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626180185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626180185</w:t>
                      </w:r>
                    </w:p>
                  </w:txbxContent>
                </v:textbox>
              </v:shape>
            </w:pict>
          </mc:Fallback>
        </mc:AlternateContent>
      </w:r>
    </w:p>
    <w:tbl>
      <w:tblPr>
        <w:tblW w:w="0" w:type="auto"/>
        <w:tblLook w:val="01E0" w:firstRow="1" w:lastRow="1" w:firstColumn="1" w:lastColumn="1" w:noHBand="0" w:noVBand="0"/>
      </w:tblPr>
      <w:tblGrid>
        <w:gridCol w:w="4877"/>
      </w:tblGrid>
      <w:tr w:rsidR="00F6318B" w:rsidRPr="00957B09" w14:paraId="6C1844F6" w14:textId="77777777" w:rsidTr="00F6318B">
        <w:trPr>
          <w:trHeight w:val="2500"/>
        </w:trPr>
        <w:tc>
          <w:tcPr>
            <w:tcW w:w="4877" w:type="dxa"/>
            <w:hideMark/>
          </w:tcPr>
          <w:p w14:paraId="22427F3E" w14:textId="10992A3B" w:rsidR="00F6318B" w:rsidRPr="00B0502F" w:rsidRDefault="004B3952" w:rsidP="00957B09">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CB0ED5">
              <w:rPr>
                <w:b/>
                <w:sz w:val="28"/>
                <w:szCs w:val="28"/>
                <w:lang w:val="uk-UA"/>
              </w:rPr>
              <w:t>громадян</w:t>
            </w:r>
            <w:r w:rsidR="00957B09">
              <w:rPr>
                <w:b/>
                <w:sz w:val="28"/>
                <w:szCs w:val="28"/>
                <w:lang w:val="uk-UA"/>
              </w:rPr>
              <w:t>ці</w:t>
            </w:r>
            <w:r w:rsidR="00CB0ED5">
              <w:rPr>
                <w:b/>
                <w:sz w:val="28"/>
                <w:szCs w:val="28"/>
                <w:lang w:val="uk-UA"/>
              </w:rPr>
              <w:t xml:space="preserve"> </w:t>
            </w:r>
            <w:r w:rsidR="007D5E80" w:rsidRPr="002978FB">
              <w:rPr>
                <w:b/>
                <w:sz w:val="28"/>
                <w:szCs w:val="28"/>
                <w:highlight w:val="white"/>
                <w:lang w:val="uk-UA" w:eastAsia="uk-UA"/>
              </w:rPr>
              <w:t>Коновій Наталії Анатоліївні</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2978FB">
              <w:rPr>
                <w:b/>
                <w:sz w:val="28"/>
                <w:szCs w:val="28"/>
                <w:lang w:val="uk-UA"/>
              </w:rPr>
              <w:t>проєкту землеустрою щодо відведення земельної ділянки</w:t>
            </w:r>
            <w:r w:rsidR="00152441">
              <w:rPr>
                <w:b/>
                <w:sz w:val="28"/>
                <w:szCs w:val="28"/>
                <w:lang w:val="uk-UA"/>
              </w:rPr>
              <w:t xml:space="preserve"> </w:t>
            </w:r>
            <w:r w:rsidR="00501B54">
              <w:rPr>
                <w:b/>
                <w:sz w:val="28"/>
                <w:szCs w:val="28"/>
                <w:lang w:val="uk-UA"/>
              </w:rPr>
              <w:t>у</w:t>
            </w:r>
            <w:r w:rsidR="00EF4283" w:rsidRPr="00957B09">
              <w:rPr>
                <w:b/>
                <w:sz w:val="28"/>
                <w:szCs w:val="28"/>
                <w:lang w:val="uk-UA"/>
              </w:rPr>
              <w:t xml:space="preserve"> </w:t>
            </w:r>
            <w:r w:rsidR="00590127" w:rsidRPr="00957B09">
              <w:rPr>
                <w:b/>
                <w:sz w:val="28"/>
                <w:szCs w:val="28"/>
                <w:lang w:val="uk-UA"/>
              </w:rPr>
              <w:t>власність</w:t>
            </w:r>
            <w:r w:rsidR="0053046F" w:rsidRPr="00957B09">
              <w:rPr>
                <w:b/>
                <w:sz w:val="28"/>
                <w:szCs w:val="28"/>
                <w:lang w:val="uk-UA"/>
              </w:rPr>
              <w:t xml:space="preserve"> </w:t>
            </w:r>
            <w:r w:rsidR="009F333A" w:rsidRPr="009F333A">
              <w:rPr>
                <w:b/>
                <w:sz w:val="28"/>
                <w:szCs w:val="28"/>
                <w:lang w:val="uk-UA"/>
              </w:rPr>
              <w:t xml:space="preserve">для будівництва і обслуговування жилого будинку, господарських будівель і споруд </w:t>
            </w:r>
            <w:r w:rsidR="00590127">
              <w:rPr>
                <w:b/>
                <w:sz w:val="28"/>
                <w:szCs w:val="28"/>
                <w:lang w:val="uk-UA"/>
              </w:rPr>
              <w:t xml:space="preserve"> </w:t>
            </w:r>
            <w:r w:rsidR="00F6318B" w:rsidRPr="00B0502F">
              <w:rPr>
                <w:b/>
                <w:sz w:val="28"/>
                <w:szCs w:val="28"/>
                <w:lang w:val="uk-UA"/>
              </w:rPr>
              <w:t xml:space="preserve">на </w:t>
            </w:r>
            <w:r w:rsidR="00675EEB" w:rsidRPr="00957B09">
              <w:rPr>
                <w:b/>
                <w:sz w:val="28"/>
                <w:szCs w:val="28"/>
                <w:lang w:val="uk-UA"/>
              </w:rPr>
              <w:t>вул. Білицьк</w:t>
            </w:r>
            <w:r w:rsidR="00957B09" w:rsidRPr="00957B09">
              <w:rPr>
                <w:b/>
                <w:sz w:val="28"/>
                <w:szCs w:val="28"/>
                <w:lang w:val="uk-UA"/>
              </w:rPr>
              <w:t>ій</w:t>
            </w:r>
            <w:r w:rsidR="00675EEB" w:rsidRPr="00957B09">
              <w:rPr>
                <w:b/>
                <w:sz w:val="28"/>
                <w:szCs w:val="28"/>
                <w:lang w:val="uk-UA"/>
              </w:rPr>
              <w:t>, 12</w:t>
            </w:r>
            <w:r w:rsidR="00F6318B" w:rsidRPr="00957B09">
              <w:rPr>
                <w:b/>
                <w:sz w:val="28"/>
                <w:szCs w:val="28"/>
                <w:lang w:val="uk-UA"/>
              </w:rPr>
              <w:t xml:space="preserve"> у </w:t>
            </w:r>
            <w:r w:rsidR="00B0502F" w:rsidRPr="00957B09">
              <w:rPr>
                <w:b/>
                <w:sz w:val="28"/>
                <w:szCs w:val="28"/>
                <w:lang w:val="uk-UA"/>
              </w:rPr>
              <w:t xml:space="preserve">Подільському </w:t>
            </w:r>
            <w:r w:rsidR="00312CBB" w:rsidRPr="00957B09">
              <w:rPr>
                <w:b/>
                <w:sz w:val="28"/>
                <w:szCs w:val="28"/>
                <w:lang w:val="uk-UA"/>
              </w:rPr>
              <w:t xml:space="preserve">районі </w:t>
            </w:r>
            <w:r w:rsidR="00F6318B" w:rsidRPr="00957B09">
              <w:rPr>
                <w:b/>
                <w:sz w:val="28"/>
                <w:szCs w:val="28"/>
                <w:lang w:val="uk-UA"/>
              </w:rPr>
              <w:t>м</w:t>
            </w:r>
            <w:r w:rsidR="00CB6793" w:rsidRPr="00957B09">
              <w:rPr>
                <w:b/>
                <w:sz w:val="28"/>
                <w:szCs w:val="28"/>
                <w:lang w:val="uk-UA"/>
              </w:rPr>
              <w:t xml:space="preserve">іста </w:t>
            </w:r>
            <w:r w:rsidR="00F6318B" w:rsidRPr="00957B09">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7E0FCCAF" w:rsidR="00F6318B" w:rsidRDefault="00957B09" w:rsidP="00F6318B">
      <w:pPr>
        <w:ind w:firstLine="567"/>
        <w:jc w:val="both"/>
        <w:rPr>
          <w:snapToGrid w:val="0"/>
          <w:sz w:val="28"/>
          <w:lang w:val="uk-UA"/>
        </w:rPr>
      </w:pPr>
      <w:r w:rsidRPr="00957B09">
        <w:rPr>
          <w:snapToGrid w:val="0"/>
          <w:sz w:val="28"/>
          <w:lang w:val="uk-UA"/>
        </w:rPr>
        <w:t xml:space="preserve">Розглянувши клопотання про надання дозволу на розроблення проєкту землеустрою щодо відведення земельної ділянки у власність громадянці </w:t>
      </w:r>
      <w:r>
        <w:rPr>
          <w:snapToGrid w:val="0"/>
          <w:sz w:val="28"/>
          <w:lang w:val="uk-UA"/>
        </w:rPr>
        <w:t>Коновій Наталії Анатоліївні</w:t>
      </w:r>
      <w:r w:rsidRPr="00957B09">
        <w:rPr>
          <w:snapToGrid w:val="0"/>
          <w:sz w:val="28"/>
          <w:lang w:val="uk-UA"/>
        </w:rPr>
        <w:t xml:space="preserve"> у </w:t>
      </w:r>
      <w:r>
        <w:rPr>
          <w:snapToGrid w:val="0"/>
          <w:sz w:val="28"/>
          <w:lang w:val="uk-UA"/>
        </w:rPr>
        <w:t>Подільському</w:t>
      </w:r>
      <w:r w:rsidRPr="00957B09">
        <w:rPr>
          <w:snapToGrid w:val="0"/>
          <w:sz w:val="28"/>
          <w:lang w:val="uk-UA"/>
        </w:rPr>
        <w:t xml:space="preserve"> районі міста Києва та додані документи, враховуючи, що заявлена ініціатива не відповідає містобудівній документації за функціональним призначенням, а саме: земельна ділянка належить частково до території </w:t>
      </w:r>
      <w:r>
        <w:rPr>
          <w:snapToGrid w:val="0"/>
          <w:sz w:val="28"/>
          <w:lang w:val="uk-UA"/>
        </w:rPr>
        <w:t>вулиць та доріг</w:t>
      </w:r>
      <w:r w:rsidRPr="00957B09">
        <w:rPr>
          <w:snapToGrid w:val="0"/>
          <w:sz w:val="28"/>
          <w:lang w:val="uk-UA"/>
        </w:rPr>
        <w:t xml:space="preserve"> (витяг з містобудівного кадастру, наданий листом Департаменту містобудування та архітектури виконавчого органу Київської міської ради (Київської міської державної адміністрації) від </w:t>
      </w:r>
      <w:r>
        <w:rPr>
          <w:snapToGrid w:val="0"/>
          <w:sz w:val="28"/>
          <w:lang w:val="uk-UA"/>
        </w:rPr>
        <w:t>26</w:t>
      </w:r>
      <w:r w:rsidR="007D4935" w:rsidRPr="007D4935">
        <w:rPr>
          <w:snapToGrid w:val="0"/>
          <w:sz w:val="28"/>
          <w:lang w:val="uk-UA"/>
        </w:rPr>
        <w:t xml:space="preserve"> </w:t>
      </w:r>
      <w:r w:rsidR="007D4935">
        <w:rPr>
          <w:snapToGrid w:val="0"/>
          <w:sz w:val="28"/>
          <w:lang w:val="uk-UA"/>
        </w:rPr>
        <w:t>січня</w:t>
      </w:r>
      <w:r w:rsidR="007D4935" w:rsidRPr="007D4935">
        <w:rPr>
          <w:snapToGrid w:val="0"/>
          <w:sz w:val="28"/>
          <w:lang w:val="uk-UA"/>
        </w:rPr>
        <w:t xml:space="preserve"> </w:t>
      </w:r>
      <w:r w:rsidRPr="00957B09">
        <w:rPr>
          <w:snapToGrid w:val="0"/>
          <w:sz w:val="28"/>
          <w:lang w:val="uk-UA"/>
        </w:rPr>
        <w:t>2022</w:t>
      </w:r>
      <w:r w:rsidR="007D4935">
        <w:rPr>
          <w:snapToGrid w:val="0"/>
          <w:sz w:val="28"/>
          <w:lang w:val="uk-UA"/>
        </w:rPr>
        <w:t xml:space="preserve"> року</w:t>
      </w:r>
      <w:r w:rsidRPr="00957B09">
        <w:rPr>
          <w:snapToGrid w:val="0"/>
          <w:sz w:val="28"/>
          <w:lang w:val="uk-UA"/>
        </w:rPr>
        <w:t xml:space="preserve"> </w:t>
      </w:r>
      <w:r w:rsidR="00036FE6">
        <w:rPr>
          <w:snapToGrid w:val="0"/>
          <w:sz w:val="28"/>
          <w:lang w:val="uk-UA"/>
        </w:rPr>
        <w:t xml:space="preserve">                           </w:t>
      </w:r>
      <w:r w:rsidRPr="00957B09">
        <w:rPr>
          <w:snapToGrid w:val="0"/>
          <w:sz w:val="28"/>
          <w:lang w:val="uk-UA"/>
        </w:rPr>
        <w:t>№ 055-</w:t>
      </w:r>
      <w:r w:rsidR="007D4935">
        <w:rPr>
          <w:snapToGrid w:val="0"/>
          <w:sz w:val="28"/>
          <w:lang w:val="uk-UA"/>
        </w:rPr>
        <w:t>105</w:t>
      </w:r>
      <w:r>
        <w:rPr>
          <w:snapToGrid w:val="0"/>
          <w:sz w:val="28"/>
          <w:lang w:val="uk-UA"/>
        </w:rPr>
        <w:t>1</w:t>
      </w:r>
      <w:r w:rsidRPr="00957B09">
        <w:rPr>
          <w:snapToGrid w:val="0"/>
          <w:sz w:val="28"/>
          <w:lang w:val="uk-UA"/>
        </w:rPr>
        <w:t>), враховуючи відсутність принаймні одного із видів містобудівної документації відповідно до частини третьої статті 24 Закону України «Про регулювання містобудівної діяльнос</w:t>
      </w:r>
      <w:r w:rsidR="007D4935">
        <w:rPr>
          <w:snapToGrid w:val="0"/>
          <w:sz w:val="28"/>
          <w:lang w:val="uk-UA"/>
        </w:rPr>
        <w:t xml:space="preserve">ті», керуючись статтями 9, 118 </w:t>
      </w:r>
      <w:r w:rsidRPr="00957B09">
        <w:rPr>
          <w:snapToGrid w:val="0"/>
          <w:sz w:val="28"/>
          <w:lang w:val="uk-UA"/>
        </w:rPr>
        <w:t>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6C57E04D"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CB0ED5" w:rsidRPr="00957B09">
        <w:rPr>
          <w:sz w:val="28"/>
          <w:szCs w:val="28"/>
        </w:rPr>
        <w:t>громадянці</w:t>
      </w:r>
      <w:r w:rsidR="00957B09" w:rsidRPr="00957B09">
        <w:rPr>
          <w:sz w:val="28"/>
          <w:szCs w:val="28"/>
        </w:rPr>
        <w:t xml:space="preserve"> </w:t>
      </w:r>
      <w:r w:rsidR="007D5E80" w:rsidRPr="00957B09">
        <w:rPr>
          <w:sz w:val="28"/>
          <w:szCs w:val="28"/>
        </w:rPr>
        <w:t>Коновій Наталії Анатоліївні</w:t>
      </w:r>
      <w:r w:rsidRPr="00E93D5E">
        <w:rPr>
          <w:snapToGrid w:val="0"/>
          <w:sz w:val="28"/>
        </w:rPr>
        <w:t xml:space="preserve"> у наданні дозволу на </w:t>
      </w:r>
      <w:r w:rsidRPr="00E93D5E">
        <w:rPr>
          <w:snapToGrid w:val="0"/>
          <w:sz w:val="28"/>
        </w:rPr>
        <w:lastRenderedPageBreak/>
        <w:t>розроблення</w:t>
      </w:r>
      <w:r w:rsidRPr="00E93D5E">
        <w:rPr>
          <w:i/>
          <w:snapToGrid w:val="0"/>
          <w:sz w:val="28"/>
        </w:rPr>
        <w:t xml:space="preserve"> </w:t>
      </w:r>
      <w:r w:rsidR="00590127" w:rsidRPr="00E93D5E">
        <w:rPr>
          <w:sz w:val="28"/>
          <w:szCs w:val="28"/>
        </w:rPr>
        <w:t>проєкту землеустрою щодо відведення земельної ділянки</w:t>
      </w:r>
      <w:r w:rsidR="00590127" w:rsidRPr="00E93D5E">
        <w:rPr>
          <w:b/>
          <w:sz w:val="28"/>
          <w:szCs w:val="28"/>
        </w:rPr>
        <w:t xml:space="preserve"> </w:t>
      </w:r>
      <w:r w:rsidR="00A16F2F" w:rsidRPr="00E93D5E">
        <w:rPr>
          <w:sz w:val="28"/>
          <w:szCs w:val="28"/>
        </w:rPr>
        <w:t>у</w:t>
      </w:r>
      <w:r w:rsidR="00A16F2F" w:rsidRPr="00E93D5E">
        <w:rPr>
          <w:b/>
          <w:sz w:val="28"/>
          <w:szCs w:val="28"/>
        </w:rPr>
        <w:t xml:space="preserve"> </w:t>
      </w:r>
      <w:r w:rsidR="005111FE" w:rsidRPr="00957B09">
        <w:rPr>
          <w:rStyle w:val="af1"/>
          <w:i w:val="0"/>
          <w:sz w:val="28"/>
          <w:szCs w:val="28"/>
        </w:rPr>
        <w:t>власність</w:t>
      </w:r>
      <w:r w:rsidR="00985E7D" w:rsidRPr="00E93D5E">
        <w:rPr>
          <w:rStyle w:val="af1"/>
          <w:i w:val="0"/>
          <w:sz w:val="28"/>
          <w:szCs w:val="28"/>
        </w:rPr>
        <w:t xml:space="preserve"> </w:t>
      </w:r>
      <w:r w:rsidR="009F333A" w:rsidRPr="00E93D5E">
        <w:rPr>
          <w:rStyle w:val="af1"/>
          <w:i w:val="0"/>
          <w:sz w:val="28"/>
          <w:szCs w:val="28"/>
        </w:rPr>
        <w:t xml:space="preserve">для будівництва і обслуговування жилого будинку, господарських будівель і споруд </w:t>
      </w:r>
      <w:r w:rsidR="00F6318B" w:rsidRPr="00957B09">
        <w:rPr>
          <w:sz w:val="28"/>
          <w:szCs w:val="28"/>
        </w:rPr>
        <w:t xml:space="preserve">на </w:t>
      </w:r>
      <w:r w:rsidR="00675EEB" w:rsidRPr="00957B09">
        <w:rPr>
          <w:sz w:val="28"/>
          <w:szCs w:val="28"/>
        </w:rPr>
        <w:t>вул. Білицьк</w:t>
      </w:r>
      <w:r w:rsidR="00957B09" w:rsidRPr="00957B09">
        <w:rPr>
          <w:sz w:val="28"/>
          <w:szCs w:val="28"/>
        </w:rPr>
        <w:t>ій</w:t>
      </w:r>
      <w:r w:rsidR="00675EEB" w:rsidRPr="00957B09">
        <w:rPr>
          <w:sz w:val="28"/>
          <w:szCs w:val="28"/>
        </w:rPr>
        <w:t>, 12</w:t>
      </w:r>
      <w:r w:rsidR="00F6318B" w:rsidRPr="00957B09">
        <w:rPr>
          <w:sz w:val="28"/>
          <w:szCs w:val="28"/>
        </w:rPr>
        <w:t xml:space="preserve"> у</w:t>
      </w:r>
      <w:r w:rsidR="00F6318B" w:rsidRPr="00E93D5E">
        <w:rPr>
          <w:sz w:val="28"/>
          <w:szCs w:val="28"/>
        </w:rPr>
        <w:t xml:space="preserve"> </w:t>
      </w:r>
      <w:r w:rsidR="0092152F" w:rsidRPr="00E93D5E">
        <w:rPr>
          <w:sz w:val="28"/>
          <w:szCs w:val="28"/>
        </w:rPr>
        <w:t xml:space="preserve">Подільському </w:t>
      </w:r>
      <w:r w:rsidR="00A16F2F" w:rsidRPr="00E93D5E">
        <w:rPr>
          <w:sz w:val="28"/>
          <w:szCs w:val="28"/>
        </w:rPr>
        <w:t xml:space="preserve">районі міста </w:t>
      </w:r>
      <w:r w:rsidR="00F6318B" w:rsidRPr="00E93D5E">
        <w:rPr>
          <w:sz w:val="28"/>
          <w:szCs w:val="28"/>
        </w:rPr>
        <w:t>Києва</w:t>
      </w:r>
      <w:r w:rsidR="00235CE7" w:rsidRPr="00E93D5E">
        <w:rPr>
          <w:bCs/>
          <w:sz w:val="28"/>
          <w:szCs w:val="28"/>
        </w:rPr>
        <w:t xml:space="preserve"> </w:t>
      </w:r>
      <w:r w:rsidR="00235CE7" w:rsidRPr="00E93D5E">
        <w:rPr>
          <w:color w:val="000000"/>
          <w:sz w:val="28"/>
          <w:szCs w:val="28"/>
          <w:lang w:bidi="uk-UA"/>
        </w:rPr>
        <w:t xml:space="preserve">орієнтовною площею </w:t>
      </w:r>
      <w:r w:rsidR="00E93D5E" w:rsidRPr="00E93D5E">
        <w:rPr>
          <w:color w:val="000000"/>
          <w:sz w:val="28"/>
          <w:szCs w:val="28"/>
          <w:lang w:bidi="uk-UA"/>
        </w:rPr>
        <w:t>0,10</w:t>
      </w:r>
      <w:r w:rsidR="00886505" w:rsidRPr="00E93D5E">
        <w:rPr>
          <w:color w:val="000000"/>
          <w:sz w:val="28"/>
          <w:szCs w:val="28"/>
          <w:lang w:bidi="uk-UA"/>
        </w:rPr>
        <w:t xml:space="preserve"> </w:t>
      </w:r>
      <w:r w:rsidR="00235CE7" w:rsidRPr="00E93D5E">
        <w:rPr>
          <w:color w:val="000000"/>
          <w:sz w:val="28"/>
          <w:szCs w:val="28"/>
          <w:lang w:bidi="uk-UA"/>
        </w:rPr>
        <w:t xml:space="preserve">га (земельна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626180185</w:t>
      </w:r>
      <w:r w:rsidR="00235CE7" w:rsidRPr="00E93D5E">
        <w:rPr>
          <w:sz w:val="28"/>
          <w:szCs w:val="28"/>
        </w:rPr>
        <w:t>)</w:t>
      </w:r>
      <w:r w:rsidR="002447D4" w:rsidRPr="00E93D5E">
        <w:rPr>
          <w:sz w:val="28"/>
          <w:szCs w:val="28"/>
        </w:rPr>
        <w:t>.</w:t>
      </w:r>
    </w:p>
    <w:p w14:paraId="7EEE5A8B" w14:textId="6C7F51E4"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859"/>
      </w:tblGrid>
      <w:tr w:rsidR="001978A8" w14:paraId="71527842" w14:textId="77777777" w:rsidTr="001978A8">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1978A8">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1978A8">
        <w:tc>
          <w:tcPr>
            <w:tcW w:w="5920" w:type="dxa"/>
          </w:tcPr>
          <w:p w14:paraId="20090EAB" w14:textId="77777777" w:rsidR="001978A8" w:rsidRDefault="001978A8" w:rsidP="001978A8">
            <w:pPr>
              <w:rPr>
                <w:color w:val="000000"/>
                <w:sz w:val="28"/>
                <w:szCs w:val="28"/>
                <w:lang w:val="uk-UA" w:eastAsia="uk-UA"/>
              </w:rPr>
            </w:pPr>
          </w:p>
          <w:p w14:paraId="49B3314A" w14:textId="77777777" w:rsidR="008C22C3" w:rsidRDefault="008C22C3" w:rsidP="008C22C3">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7A76C0A4" w14:textId="77777777" w:rsidR="008C22C3" w:rsidRPr="00CB7BE4" w:rsidRDefault="008C22C3" w:rsidP="008C22C3">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38C94ED6" w14:textId="77777777" w:rsidR="008C22C3" w:rsidRPr="00CB7BE4" w:rsidRDefault="008C22C3" w:rsidP="008C22C3">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1DE239F1" w14:textId="77777777" w:rsidR="008C22C3" w:rsidRPr="00CB7BE4" w:rsidRDefault="008C22C3" w:rsidP="008C22C3">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4F709AEA" w14:textId="0AD58FFF" w:rsidR="001978A8" w:rsidRDefault="008C22C3" w:rsidP="008C22C3">
            <w:pPr>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683BF6D3" w14:textId="77777777" w:rsidR="008C22C3" w:rsidRDefault="008C22C3" w:rsidP="000D6CEC">
            <w:pPr>
              <w:jc w:val="right"/>
              <w:rPr>
                <w:rStyle w:val="af0"/>
                <w:b w:val="0"/>
                <w:sz w:val="28"/>
                <w:szCs w:val="28"/>
              </w:rPr>
            </w:pPr>
          </w:p>
          <w:p w14:paraId="2DF3D488" w14:textId="3E01DB04" w:rsidR="001978A8" w:rsidRDefault="00F36F9C" w:rsidP="000D6CEC">
            <w:pPr>
              <w:jc w:val="right"/>
              <w:rPr>
                <w:sz w:val="28"/>
                <w:szCs w:val="28"/>
                <w:lang w:val="uk-UA"/>
              </w:rPr>
            </w:pPr>
            <w:r w:rsidRPr="00C80AB7">
              <w:rPr>
                <w:rStyle w:val="af0"/>
                <w:b w:val="0"/>
                <w:color w:val="FFFFFF" w:themeColor="background1"/>
                <w:sz w:val="28"/>
                <w:szCs w:val="28"/>
              </w:rPr>
              <w:t>Марія ДЕГТЯРЕНКО</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77777777"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4BA94836" w:rsidR="001978A8" w:rsidRDefault="001978A8" w:rsidP="001978A8">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Default="001978A8" w:rsidP="001978A8">
            <w:pPr>
              <w:jc w:val="right"/>
              <w:rPr>
                <w:rStyle w:val="af0"/>
                <w:b w:val="0"/>
                <w:sz w:val="28"/>
                <w:szCs w:val="28"/>
                <w:lang w:val="en-US"/>
              </w:rPr>
            </w:pPr>
          </w:p>
          <w:p w14:paraId="7F8101D4" w14:textId="77777777" w:rsidR="001978A8" w:rsidRDefault="001978A8" w:rsidP="001978A8">
            <w:pPr>
              <w:jc w:val="right"/>
              <w:rPr>
                <w:rStyle w:val="af0"/>
                <w:b w:val="0"/>
                <w:sz w:val="28"/>
                <w:szCs w:val="28"/>
                <w:lang w:val="en-US"/>
              </w:rPr>
            </w:pPr>
          </w:p>
          <w:p w14:paraId="3A247E81" w14:textId="77777777" w:rsidR="001978A8" w:rsidRDefault="001978A8" w:rsidP="001978A8">
            <w:pPr>
              <w:jc w:val="right"/>
              <w:rPr>
                <w:rStyle w:val="af0"/>
                <w:b w:val="0"/>
                <w:sz w:val="28"/>
                <w:szCs w:val="28"/>
                <w:lang w:val="en-US"/>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40538413" w14:textId="3912A48F" w:rsidR="00E4449D" w:rsidRDefault="009105A4" w:rsidP="005A2445">
      <w:pPr>
        <w:rPr>
          <w:b/>
          <w:bCs/>
          <w:color w:val="000000"/>
          <w:sz w:val="28"/>
          <w:szCs w:val="28"/>
          <w:lang w:val="uk-UA" w:eastAsia="uk-UA"/>
        </w:rPr>
      </w:pPr>
      <w:r w:rsidRPr="00F452A2">
        <w:rPr>
          <w:b/>
          <w:bCs/>
          <w:color w:val="000000"/>
          <w:sz w:val="28"/>
          <w:szCs w:val="28"/>
          <w:lang w:val="uk-UA" w:eastAsia="uk-UA"/>
        </w:rPr>
        <w:br w:type="page"/>
      </w:r>
      <w:r w:rsidR="00E4449D" w:rsidRPr="00F452A2">
        <w:rPr>
          <w:b/>
          <w:bCs/>
          <w:color w:val="000000"/>
          <w:sz w:val="28"/>
          <w:szCs w:val="28"/>
          <w:lang w:val="uk-UA" w:eastAsia="uk-UA"/>
        </w:rPr>
        <w:lastRenderedPageBreak/>
        <w:t>ПОДАННЯ:</w:t>
      </w:r>
    </w:p>
    <w:p w14:paraId="1B3FDB31" w14:textId="77777777" w:rsidR="001978A8" w:rsidRPr="00A55D83"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859"/>
      </w:tblGrid>
      <w:tr w:rsidR="001978A8" w14:paraId="3E58C7FF" w14:textId="77777777" w:rsidTr="00C80AB7">
        <w:tc>
          <w:tcPr>
            <w:tcW w:w="5779" w:type="dxa"/>
          </w:tcPr>
          <w:p w14:paraId="73C32260"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200AA16E"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7342FF08" w14:textId="52DFC9CF" w:rsidR="001978A8" w:rsidRDefault="001978A8" w:rsidP="001978A8">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859" w:type="dxa"/>
          </w:tcPr>
          <w:p w14:paraId="6C1219A4" w14:textId="77777777" w:rsidR="001978A8" w:rsidRPr="00C845A4" w:rsidRDefault="001978A8" w:rsidP="001978A8">
            <w:pPr>
              <w:jc w:val="right"/>
              <w:rPr>
                <w:color w:val="000000"/>
                <w:sz w:val="28"/>
                <w:szCs w:val="28"/>
                <w:lang w:eastAsia="uk-UA"/>
              </w:rPr>
            </w:pPr>
          </w:p>
          <w:p w14:paraId="65D87A3C" w14:textId="77777777" w:rsidR="001978A8" w:rsidRPr="00C845A4" w:rsidRDefault="001978A8" w:rsidP="001978A8">
            <w:pPr>
              <w:jc w:val="right"/>
              <w:rPr>
                <w:color w:val="000000"/>
                <w:sz w:val="28"/>
                <w:szCs w:val="28"/>
                <w:lang w:eastAsia="uk-UA"/>
              </w:rPr>
            </w:pPr>
          </w:p>
          <w:p w14:paraId="6C3EC001" w14:textId="0D6E91B5" w:rsidR="001978A8" w:rsidRDefault="001978A8" w:rsidP="001978A8">
            <w:pPr>
              <w:jc w:val="right"/>
              <w:rPr>
                <w:color w:val="000000"/>
                <w:sz w:val="28"/>
                <w:szCs w:val="28"/>
                <w:lang w:val="uk-UA" w:eastAsia="uk-UA"/>
              </w:rPr>
            </w:pPr>
            <w:r>
              <w:rPr>
                <w:color w:val="000000"/>
                <w:sz w:val="28"/>
                <w:szCs w:val="28"/>
                <w:lang w:val="en-US" w:eastAsia="uk-UA"/>
              </w:rPr>
              <w:t>Петро ОЛЕНИЧ</w:t>
            </w:r>
          </w:p>
        </w:tc>
      </w:tr>
      <w:tr w:rsidR="001978A8" w14:paraId="04349BBF" w14:textId="77777777" w:rsidTr="00C80AB7">
        <w:tc>
          <w:tcPr>
            <w:tcW w:w="5779" w:type="dxa"/>
          </w:tcPr>
          <w:p w14:paraId="5BBEF159" w14:textId="77777777" w:rsidR="001978A8" w:rsidRDefault="001978A8" w:rsidP="001978A8">
            <w:pPr>
              <w:jc w:val="both"/>
              <w:rPr>
                <w:color w:val="000000"/>
                <w:sz w:val="28"/>
                <w:szCs w:val="28"/>
                <w:lang w:val="uk-UA" w:eastAsia="uk-UA"/>
              </w:rPr>
            </w:pPr>
          </w:p>
          <w:p w14:paraId="6F3F4C1A" w14:textId="1A4771ED" w:rsidR="001978A8" w:rsidRDefault="008E30D6" w:rsidP="001978A8">
            <w:pPr>
              <w:jc w:val="both"/>
              <w:rPr>
                <w:color w:val="000000"/>
                <w:sz w:val="28"/>
                <w:szCs w:val="28"/>
                <w:lang w:val="uk-UA" w:eastAsia="uk-UA"/>
              </w:rPr>
            </w:pPr>
            <w:r>
              <w:rPr>
                <w:color w:val="000000"/>
                <w:sz w:val="28"/>
                <w:szCs w:val="28"/>
                <w:lang w:val="uk-UA" w:eastAsia="uk-UA"/>
              </w:rPr>
              <w:t xml:space="preserve">Директор </w:t>
            </w:r>
            <w:r w:rsidR="001978A8" w:rsidRPr="00A55D83">
              <w:rPr>
                <w:color w:val="000000"/>
                <w:sz w:val="28"/>
                <w:szCs w:val="28"/>
                <w:lang w:val="uk-UA" w:eastAsia="uk-UA"/>
              </w:rPr>
              <w:t>Департаменту земельних ресурсів</w:t>
            </w:r>
            <w:r w:rsidR="001978A8">
              <w:rPr>
                <w:color w:val="000000"/>
                <w:sz w:val="28"/>
                <w:szCs w:val="28"/>
                <w:lang w:val="uk-UA" w:eastAsia="uk-UA"/>
              </w:rPr>
              <w:t xml:space="preserve"> </w:t>
            </w:r>
          </w:p>
          <w:p w14:paraId="6A5779B4" w14:textId="77777777" w:rsidR="001978A8" w:rsidRDefault="001978A8" w:rsidP="001978A8">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6EFD4F2F" w14:textId="38E4DCC3" w:rsidR="001978A8" w:rsidRDefault="001978A8" w:rsidP="001978A8">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859" w:type="dxa"/>
          </w:tcPr>
          <w:p w14:paraId="0080B2F3" w14:textId="77777777" w:rsidR="001978A8" w:rsidRPr="00C845A4" w:rsidRDefault="001978A8" w:rsidP="001978A8">
            <w:pPr>
              <w:jc w:val="right"/>
              <w:rPr>
                <w:rStyle w:val="af0"/>
                <w:b w:val="0"/>
                <w:sz w:val="28"/>
                <w:szCs w:val="28"/>
                <w:lang w:val="uk-UA"/>
              </w:rPr>
            </w:pPr>
          </w:p>
          <w:p w14:paraId="340A3DF1" w14:textId="77777777" w:rsidR="001978A8" w:rsidRPr="00C845A4" w:rsidRDefault="001978A8" w:rsidP="001978A8">
            <w:pPr>
              <w:jc w:val="right"/>
              <w:rPr>
                <w:rStyle w:val="af0"/>
                <w:b w:val="0"/>
                <w:sz w:val="28"/>
                <w:szCs w:val="28"/>
                <w:lang w:val="uk-UA"/>
              </w:rPr>
            </w:pPr>
          </w:p>
          <w:p w14:paraId="2AC2BA9E" w14:textId="77777777" w:rsidR="001978A8" w:rsidRPr="00C845A4" w:rsidRDefault="001978A8" w:rsidP="001978A8">
            <w:pPr>
              <w:jc w:val="right"/>
              <w:rPr>
                <w:rStyle w:val="af0"/>
                <w:b w:val="0"/>
                <w:sz w:val="28"/>
                <w:szCs w:val="28"/>
                <w:lang w:val="uk-UA"/>
              </w:rPr>
            </w:pPr>
          </w:p>
          <w:p w14:paraId="06D3BE35" w14:textId="07F7068B" w:rsidR="001978A8" w:rsidRDefault="001978A8" w:rsidP="001978A8">
            <w:pPr>
              <w:jc w:val="right"/>
              <w:rPr>
                <w:color w:val="000000"/>
                <w:sz w:val="28"/>
                <w:szCs w:val="28"/>
                <w:lang w:val="uk-UA" w:eastAsia="uk-UA"/>
              </w:rPr>
            </w:pPr>
            <w:r w:rsidRPr="00037882">
              <w:rPr>
                <w:rStyle w:val="af0"/>
                <w:b w:val="0"/>
                <w:sz w:val="28"/>
                <w:szCs w:val="28"/>
              </w:rPr>
              <w:t>Валентина ПЕЛИХ</w:t>
            </w:r>
          </w:p>
        </w:tc>
      </w:tr>
      <w:tr w:rsidR="001978A8" w14:paraId="791900C5" w14:textId="77777777" w:rsidTr="00C80AB7">
        <w:tc>
          <w:tcPr>
            <w:tcW w:w="5779" w:type="dxa"/>
          </w:tcPr>
          <w:p w14:paraId="2A212988" w14:textId="77777777" w:rsidR="001978A8" w:rsidRDefault="001978A8" w:rsidP="001978A8">
            <w:pPr>
              <w:jc w:val="both"/>
              <w:rPr>
                <w:color w:val="000000"/>
                <w:sz w:val="28"/>
                <w:szCs w:val="28"/>
                <w:lang w:val="uk-UA" w:eastAsia="uk-UA"/>
              </w:rPr>
            </w:pPr>
          </w:p>
          <w:p w14:paraId="288D8190" w14:textId="35F8B98B" w:rsidR="001978A8" w:rsidRDefault="00C80AB7" w:rsidP="001978A8">
            <w:pPr>
              <w:jc w:val="both"/>
              <w:rPr>
                <w:color w:val="000000"/>
                <w:sz w:val="28"/>
                <w:szCs w:val="28"/>
                <w:lang w:val="uk-UA" w:eastAsia="uk-UA"/>
              </w:rPr>
            </w:pPr>
            <w:r>
              <w:rPr>
                <w:color w:val="000000"/>
                <w:sz w:val="28"/>
                <w:szCs w:val="28"/>
                <w:lang w:val="uk-UA" w:eastAsia="uk-UA"/>
              </w:rPr>
              <w:t>Перший з</w:t>
            </w:r>
            <w:r w:rsidR="001978A8" w:rsidRPr="00A55D83">
              <w:rPr>
                <w:color w:val="000000"/>
                <w:sz w:val="28"/>
                <w:szCs w:val="28"/>
                <w:lang w:val="uk-UA" w:eastAsia="uk-UA"/>
              </w:rPr>
              <w:t xml:space="preserve">аступник директора </w:t>
            </w:r>
          </w:p>
          <w:p w14:paraId="57B03007" w14:textId="77777777" w:rsidR="001978A8" w:rsidRDefault="001978A8" w:rsidP="001978A8">
            <w:pPr>
              <w:jc w:val="both"/>
              <w:rPr>
                <w:color w:val="000000"/>
                <w:sz w:val="28"/>
                <w:szCs w:val="28"/>
                <w:lang w:val="uk-UA" w:eastAsia="uk-UA"/>
              </w:rPr>
            </w:pP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p>
          <w:p w14:paraId="1D2F57A9" w14:textId="77777777" w:rsidR="001978A8" w:rsidRDefault="001978A8" w:rsidP="001978A8">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7147B378" w14:textId="3C429D13" w:rsidR="001978A8" w:rsidRDefault="001978A8" w:rsidP="001978A8">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859" w:type="dxa"/>
          </w:tcPr>
          <w:p w14:paraId="7FE2E798" w14:textId="77777777" w:rsidR="001978A8" w:rsidRPr="007D4935" w:rsidRDefault="001978A8" w:rsidP="001978A8">
            <w:pPr>
              <w:jc w:val="right"/>
              <w:rPr>
                <w:rStyle w:val="af0"/>
                <w:b w:val="0"/>
                <w:sz w:val="28"/>
                <w:szCs w:val="28"/>
                <w:lang w:val="uk-UA"/>
              </w:rPr>
            </w:pPr>
          </w:p>
          <w:p w14:paraId="0F163704" w14:textId="77777777" w:rsidR="001978A8" w:rsidRPr="007D4935" w:rsidRDefault="001978A8" w:rsidP="001978A8">
            <w:pPr>
              <w:jc w:val="right"/>
              <w:rPr>
                <w:rStyle w:val="af0"/>
                <w:b w:val="0"/>
                <w:sz w:val="28"/>
                <w:szCs w:val="28"/>
                <w:lang w:val="uk-UA"/>
              </w:rPr>
            </w:pPr>
          </w:p>
          <w:p w14:paraId="2EA17AEC" w14:textId="77777777" w:rsidR="001978A8" w:rsidRPr="007D4935" w:rsidRDefault="001978A8" w:rsidP="001978A8">
            <w:pPr>
              <w:jc w:val="right"/>
              <w:rPr>
                <w:rStyle w:val="af0"/>
                <w:b w:val="0"/>
                <w:sz w:val="28"/>
                <w:szCs w:val="28"/>
                <w:lang w:val="uk-UA"/>
              </w:rPr>
            </w:pPr>
          </w:p>
          <w:p w14:paraId="7A5BA439" w14:textId="77777777" w:rsidR="001978A8" w:rsidRPr="007D4935" w:rsidRDefault="001978A8" w:rsidP="001978A8">
            <w:pPr>
              <w:jc w:val="right"/>
              <w:rPr>
                <w:rStyle w:val="af0"/>
                <w:b w:val="0"/>
                <w:sz w:val="28"/>
                <w:szCs w:val="28"/>
                <w:lang w:val="uk-UA"/>
              </w:rPr>
            </w:pPr>
          </w:p>
          <w:p w14:paraId="66BCEE90" w14:textId="4358FFCF" w:rsidR="001978A8" w:rsidRPr="00C80AB7" w:rsidRDefault="00C80AB7" w:rsidP="001978A8">
            <w:pPr>
              <w:jc w:val="right"/>
              <w:rPr>
                <w:color w:val="000000"/>
                <w:sz w:val="28"/>
                <w:szCs w:val="28"/>
                <w:lang w:val="uk-UA" w:eastAsia="uk-UA"/>
              </w:rPr>
            </w:pPr>
            <w:r>
              <w:rPr>
                <w:rStyle w:val="af0"/>
                <w:b w:val="0"/>
                <w:sz w:val="28"/>
                <w:szCs w:val="28"/>
              </w:rPr>
              <w:t xml:space="preserve">Віктор </w:t>
            </w:r>
            <w:r>
              <w:rPr>
                <w:rStyle w:val="af0"/>
                <w:b w:val="0"/>
                <w:sz w:val="28"/>
                <w:szCs w:val="28"/>
                <w:lang w:val="uk-UA"/>
              </w:rPr>
              <w:t>ДВОРНІКОВ</w:t>
            </w:r>
          </w:p>
        </w:tc>
      </w:tr>
      <w:tr w:rsidR="001978A8" w14:paraId="71ECD5D1" w14:textId="77777777" w:rsidTr="00C80AB7">
        <w:tc>
          <w:tcPr>
            <w:tcW w:w="5779" w:type="dxa"/>
          </w:tcPr>
          <w:p w14:paraId="0A3BEDF1" w14:textId="77777777" w:rsidR="001978A8" w:rsidRDefault="001978A8" w:rsidP="001978A8">
            <w:pPr>
              <w:jc w:val="both"/>
              <w:rPr>
                <w:color w:val="000000"/>
                <w:sz w:val="28"/>
                <w:szCs w:val="28"/>
                <w:lang w:val="uk-UA" w:eastAsia="uk-UA"/>
              </w:rPr>
            </w:pPr>
          </w:p>
          <w:p w14:paraId="7478D70C" w14:textId="77777777" w:rsidR="008C22C3" w:rsidRDefault="008C22C3" w:rsidP="008C22C3">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5ADED521" w14:textId="77777777" w:rsidR="008C22C3" w:rsidRPr="00CB7BE4" w:rsidRDefault="008C22C3" w:rsidP="008C22C3">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31A330E0" w14:textId="77777777" w:rsidR="008C22C3" w:rsidRPr="00CB7BE4" w:rsidRDefault="008C22C3" w:rsidP="008C22C3">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5C96CBB4" w14:textId="77777777" w:rsidR="008C22C3" w:rsidRPr="00CB7BE4" w:rsidRDefault="008C22C3" w:rsidP="008C22C3">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4F3F8C70" w14:textId="2011996D" w:rsidR="001978A8" w:rsidRDefault="008C22C3" w:rsidP="008C22C3">
            <w:pPr>
              <w:jc w:val="both"/>
              <w:rPr>
                <w:color w:val="000000"/>
                <w:sz w:val="28"/>
                <w:szCs w:val="28"/>
                <w:lang w:val="uk-UA" w:eastAsia="uk-UA"/>
              </w:rPr>
            </w:pPr>
            <w:r w:rsidRPr="00CB7BE4">
              <w:rPr>
                <w:sz w:val="28"/>
                <w:szCs w:val="28"/>
                <w:lang w:val="uk-UA" w:eastAsia="en-US"/>
              </w:rPr>
              <w:t>(Київської міської державної адміністрації)</w:t>
            </w:r>
          </w:p>
        </w:tc>
        <w:tc>
          <w:tcPr>
            <w:tcW w:w="3859" w:type="dxa"/>
          </w:tcPr>
          <w:p w14:paraId="38AC57CE" w14:textId="77777777" w:rsidR="001978A8" w:rsidRPr="000D6CEC" w:rsidRDefault="001978A8" w:rsidP="001978A8">
            <w:pPr>
              <w:jc w:val="right"/>
              <w:rPr>
                <w:rStyle w:val="af0"/>
                <w:b w:val="0"/>
                <w:sz w:val="28"/>
                <w:szCs w:val="28"/>
                <w:lang w:val="uk-UA"/>
              </w:rPr>
            </w:pPr>
          </w:p>
          <w:p w14:paraId="1C54007A" w14:textId="77777777" w:rsidR="001978A8" w:rsidRPr="000D6CEC" w:rsidRDefault="001978A8" w:rsidP="001978A8">
            <w:pPr>
              <w:jc w:val="right"/>
              <w:rPr>
                <w:rStyle w:val="af0"/>
                <w:b w:val="0"/>
                <w:sz w:val="28"/>
                <w:szCs w:val="28"/>
                <w:lang w:val="uk-UA"/>
              </w:rPr>
            </w:pPr>
          </w:p>
          <w:p w14:paraId="553A3DE3" w14:textId="77777777" w:rsidR="001978A8" w:rsidRPr="000D6CEC" w:rsidRDefault="001978A8" w:rsidP="001978A8">
            <w:pPr>
              <w:jc w:val="right"/>
              <w:rPr>
                <w:rStyle w:val="af0"/>
                <w:b w:val="0"/>
                <w:sz w:val="28"/>
                <w:szCs w:val="28"/>
                <w:lang w:val="uk-UA"/>
              </w:rPr>
            </w:pPr>
          </w:p>
          <w:p w14:paraId="5D23A984" w14:textId="77777777" w:rsidR="001978A8" w:rsidRPr="000D6CEC" w:rsidRDefault="001978A8" w:rsidP="001978A8">
            <w:pPr>
              <w:jc w:val="right"/>
              <w:rPr>
                <w:rStyle w:val="af0"/>
                <w:b w:val="0"/>
                <w:sz w:val="28"/>
                <w:szCs w:val="28"/>
                <w:lang w:val="uk-UA"/>
              </w:rPr>
            </w:pPr>
          </w:p>
          <w:p w14:paraId="5D1B9D84" w14:textId="77777777" w:rsidR="000D6CEC" w:rsidRDefault="000D6CEC" w:rsidP="000D6CEC">
            <w:pPr>
              <w:rPr>
                <w:rStyle w:val="af0"/>
                <w:b w:val="0"/>
                <w:sz w:val="2"/>
                <w:szCs w:val="2"/>
                <w:lang w:val="uk-UA"/>
              </w:rPr>
            </w:pPr>
          </w:p>
          <w:p w14:paraId="71B91A6E" w14:textId="77777777" w:rsidR="000D6CEC" w:rsidRDefault="000D6CEC" w:rsidP="000D6CEC">
            <w:pPr>
              <w:rPr>
                <w:rStyle w:val="af0"/>
                <w:b w:val="0"/>
                <w:sz w:val="2"/>
                <w:szCs w:val="2"/>
                <w:lang w:val="uk-UA"/>
              </w:rPr>
            </w:pPr>
          </w:p>
          <w:p w14:paraId="297FC3A2" w14:textId="77777777" w:rsidR="000D6CEC" w:rsidRDefault="000D6CEC" w:rsidP="000D6CEC">
            <w:pPr>
              <w:rPr>
                <w:rStyle w:val="af0"/>
                <w:b w:val="0"/>
                <w:sz w:val="2"/>
                <w:szCs w:val="2"/>
                <w:lang w:val="uk-UA"/>
              </w:rPr>
            </w:pPr>
          </w:p>
          <w:p w14:paraId="1802A1B4" w14:textId="77777777" w:rsidR="008C22C3" w:rsidRDefault="008C22C3" w:rsidP="000D6CEC">
            <w:pPr>
              <w:jc w:val="right"/>
              <w:rPr>
                <w:rStyle w:val="af0"/>
                <w:b w:val="0"/>
                <w:sz w:val="28"/>
                <w:szCs w:val="28"/>
              </w:rPr>
            </w:pPr>
          </w:p>
          <w:p w14:paraId="53FB7CBA" w14:textId="5E37A6B0" w:rsidR="001978A8" w:rsidRDefault="00F36F9C" w:rsidP="000D6CEC">
            <w:pPr>
              <w:jc w:val="right"/>
              <w:rPr>
                <w:color w:val="000000"/>
                <w:sz w:val="28"/>
                <w:szCs w:val="28"/>
                <w:lang w:val="uk-UA" w:eastAsia="uk-UA"/>
              </w:rPr>
            </w:pPr>
            <w:r w:rsidRPr="00C80AB7">
              <w:rPr>
                <w:rStyle w:val="af0"/>
                <w:b w:val="0"/>
                <w:color w:val="FFFFFF" w:themeColor="background1"/>
                <w:sz w:val="28"/>
                <w:szCs w:val="28"/>
              </w:rPr>
              <w:t>Марія ДЕГТЯРЕНКО</w:t>
            </w:r>
          </w:p>
        </w:tc>
      </w:tr>
      <w:tr w:rsidR="00076E1C" w14:paraId="35C3B75B" w14:textId="77777777" w:rsidTr="00C80AB7">
        <w:tc>
          <w:tcPr>
            <w:tcW w:w="5779" w:type="dxa"/>
          </w:tcPr>
          <w:p w14:paraId="147757AC" w14:textId="77777777" w:rsidR="00076E1C" w:rsidRDefault="00076E1C" w:rsidP="00076E1C">
            <w:pPr>
              <w:jc w:val="both"/>
              <w:rPr>
                <w:color w:val="000000"/>
                <w:sz w:val="28"/>
                <w:szCs w:val="28"/>
                <w:lang w:val="uk-UA" w:eastAsia="uk-UA"/>
              </w:rPr>
            </w:pPr>
          </w:p>
          <w:p w14:paraId="29540181" w14:textId="612979FE" w:rsidR="00076E1C" w:rsidRPr="00076E1C" w:rsidRDefault="00076E1C" w:rsidP="00076E1C">
            <w:pPr>
              <w:jc w:val="both"/>
              <w:rPr>
                <w:color w:val="000000"/>
                <w:sz w:val="28"/>
                <w:szCs w:val="28"/>
                <w:lang w:val="uk-UA" w:eastAsia="uk-UA"/>
              </w:rPr>
            </w:pPr>
            <w:r w:rsidRPr="00076E1C">
              <w:rPr>
                <w:color w:val="000000"/>
                <w:sz w:val="28"/>
                <w:szCs w:val="28"/>
                <w:lang w:val="uk-UA" w:eastAsia="uk-UA"/>
              </w:rPr>
              <w:t>За</w:t>
            </w:r>
            <w:r>
              <w:rPr>
                <w:color w:val="000000"/>
                <w:sz w:val="28"/>
                <w:szCs w:val="28"/>
                <w:lang w:val="uk-UA" w:eastAsia="uk-UA"/>
              </w:rPr>
              <w:t xml:space="preserve">ступник директора Департаменту </w:t>
            </w:r>
            <w:r>
              <w:rPr>
                <w:snapToGrid w:val="0"/>
                <w:color w:val="000000"/>
                <w:sz w:val="28"/>
                <w:szCs w:val="28"/>
                <w:lang w:val="uk-UA" w:eastAsia="uk-UA"/>
              </w:rPr>
              <w:t>–</w:t>
            </w:r>
          </w:p>
          <w:p w14:paraId="16CA7D18" w14:textId="77777777" w:rsidR="00076E1C" w:rsidRPr="00076E1C" w:rsidRDefault="00076E1C" w:rsidP="00076E1C">
            <w:pPr>
              <w:jc w:val="both"/>
              <w:rPr>
                <w:color w:val="000000"/>
                <w:sz w:val="28"/>
                <w:szCs w:val="28"/>
                <w:lang w:val="uk-UA" w:eastAsia="uk-UA"/>
              </w:rPr>
            </w:pPr>
            <w:r w:rsidRPr="00076E1C">
              <w:rPr>
                <w:color w:val="000000"/>
                <w:sz w:val="28"/>
                <w:szCs w:val="28"/>
                <w:lang w:val="uk-UA" w:eastAsia="uk-UA"/>
              </w:rPr>
              <w:t>начальник управління землеустрою</w:t>
            </w:r>
          </w:p>
          <w:p w14:paraId="712DC347" w14:textId="77777777" w:rsidR="00076E1C" w:rsidRPr="00076E1C" w:rsidRDefault="00076E1C" w:rsidP="00076E1C">
            <w:pPr>
              <w:jc w:val="both"/>
              <w:rPr>
                <w:color w:val="000000"/>
                <w:sz w:val="28"/>
                <w:szCs w:val="28"/>
                <w:lang w:val="uk-UA" w:eastAsia="uk-UA"/>
              </w:rPr>
            </w:pPr>
            <w:r w:rsidRPr="00076E1C">
              <w:rPr>
                <w:color w:val="000000"/>
                <w:sz w:val="28"/>
                <w:szCs w:val="28"/>
                <w:lang w:val="uk-UA" w:eastAsia="uk-UA"/>
              </w:rPr>
              <w:t>Департаменту земельних ресурсів</w:t>
            </w:r>
          </w:p>
          <w:p w14:paraId="03A97887" w14:textId="77777777" w:rsidR="00076E1C" w:rsidRPr="00076E1C" w:rsidRDefault="00076E1C" w:rsidP="00076E1C">
            <w:pPr>
              <w:jc w:val="both"/>
              <w:rPr>
                <w:color w:val="000000"/>
                <w:sz w:val="28"/>
                <w:szCs w:val="28"/>
                <w:lang w:val="uk-UA" w:eastAsia="uk-UA"/>
              </w:rPr>
            </w:pPr>
            <w:r w:rsidRPr="00076E1C">
              <w:rPr>
                <w:color w:val="000000"/>
                <w:sz w:val="28"/>
                <w:szCs w:val="28"/>
                <w:lang w:val="uk-UA" w:eastAsia="uk-UA"/>
              </w:rPr>
              <w:t>виконавчого органу Київської міської ради</w:t>
            </w:r>
          </w:p>
          <w:p w14:paraId="23C01E47" w14:textId="17817EBB" w:rsidR="00076E1C" w:rsidRDefault="00076E1C" w:rsidP="00076E1C">
            <w:pPr>
              <w:jc w:val="both"/>
              <w:rPr>
                <w:color w:val="000000"/>
                <w:sz w:val="28"/>
                <w:szCs w:val="28"/>
                <w:lang w:val="uk-UA" w:eastAsia="uk-UA"/>
              </w:rPr>
            </w:pPr>
            <w:r w:rsidRPr="00076E1C">
              <w:rPr>
                <w:color w:val="000000"/>
                <w:sz w:val="28"/>
                <w:szCs w:val="28"/>
                <w:lang w:val="uk-UA" w:eastAsia="uk-UA"/>
              </w:rPr>
              <w:t>(Київської міської державної адміністрації)</w:t>
            </w:r>
          </w:p>
        </w:tc>
        <w:tc>
          <w:tcPr>
            <w:tcW w:w="3859" w:type="dxa"/>
          </w:tcPr>
          <w:p w14:paraId="47FB25E7" w14:textId="77777777" w:rsidR="00076E1C" w:rsidRDefault="00076E1C" w:rsidP="001978A8">
            <w:pPr>
              <w:jc w:val="right"/>
              <w:rPr>
                <w:color w:val="000000"/>
                <w:sz w:val="28"/>
                <w:szCs w:val="28"/>
                <w:lang w:val="uk-UA" w:eastAsia="uk-UA"/>
              </w:rPr>
            </w:pPr>
          </w:p>
          <w:p w14:paraId="13702B2C" w14:textId="77777777" w:rsidR="00076E1C" w:rsidRDefault="00076E1C" w:rsidP="001978A8">
            <w:pPr>
              <w:jc w:val="right"/>
              <w:rPr>
                <w:color w:val="000000"/>
                <w:sz w:val="28"/>
                <w:szCs w:val="28"/>
                <w:lang w:val="uk-UA" w:eastAsia="uk-UA"/>
              </w:rPr>
            </w:pPr>
          </w:p>
          <w:p w14:paraId="79803B17" w14:textId="77777777" w:rsidR="00076E1C" w:rsidRDefault="00076E1C" w:rsidP="001978A8">
            <w:pPr>
              <w:jc w:val="right"/>
              <w:rPr>
                <w:color w:val="000000"/>
                <w:sz w:val="28"/>
                <w:szCs w:val="28"/>
                <w:lang w:val="uk-UA" w:eastAsia="uk-UA"/>
              </w:rPr>
            </w:pPr>
          </w:p>
          <w:p w14:paraId="788F8DE5" w14:textId="77777777" w:rsidR="00076E1C" w:rsidRDefault="00076E1C" w:rsidP="001978A8">
            <w:pPr>
              <w:jc w:val="right"/>
              <w:rPr>
                <w:color w:val="000000"/>
                <w:sz w:val="28"/>
                <w:szCs w:val="28"/>
                <w:lang w:val="uk-UA" w:eastAsia="uk-UA"/>
              </w:rPr>
            </w:pPr>
          </w:p>
          <w:p w14:paraId="581E36A4" w14:textId="77777777" w:rsidR="00076E1C" w:rsidRDefault="00076E1C" w:rsidP="001978A8">
            <w:pPr>
              <w:jc w:val="right"/>
              <w:rPr>
                <w:color w:val="000000"/>
                <w:sz w:val="28"/>
                <w:szCs w:val="28"/>
                <w:lang w:val="uk-UA" w:eastAsia="uk-UA"/>
              </w:rPr>
            </w:pPr>
          </w:p>
          <w:p w14:paraId="1C564C8E" w14:textId="744F8AC4" w:rsidR="00076E1C" w:rsidRDefault="00C80AB7" w:rsidP="001978A8">
            <w:pPr>
              <w:jc w:val="right"/>
              <w:rPr>
                <w:color w:val="000000"/>
                <w:sz w:val="28"/>
                <w:szCs w:val="28"/>
                <w:lang w:val="uk-UA" w:eastAsia="uk-UA"/>
              </w:rPr>
            </w:pPr>
            <w:r w:rsidRPr="00C80AB7">
              <w:rPr>
                <w:bCs/>
                <w:color w:val="000000"/>
                <w:sz w:val="28"/>
                <w:szCs w:val="28"/>
                <w:lang w:val="uk-UA" w:eastAsia="uk-UA"/>
              </w:rPr>
              <w:t>Анна МІЗІН</w:t>
            </w:r>
          </w:p>
        </w:tc>
      </w:tr>
      <w:tr w:rsidR="001D4168" w14:paraId="3948B891" w14:textId="77777777" w:rsidTr="00C80AB7">
        <w:tc>
          <w:tcPr>
            <w:tcW w:w="5779" w:type="dxa"/>
          </w:tcPr>
          <w:p w14:paraId="1EDA1390" w14:textId="77777777" w:rsidR="001D4168" w:rsidRDefault="001D4168" w:rsidP="001D4168">
            <w:pPr>
              <w:jc w:val="both"/>
              <w:rPr>
                <w:snapToGrid w:val="0"/>
                <w:color w:val="000000"/>
                <w:sz w:val="28"/>
                <w:szCs w:val="28"/>
                <w:lang w:val="uk-UA" w:eastAsia="uk-UA"/>
              </w:rPr>
            </w:pPr>
          </w:p>
          <w:p w14:paraId="3AC466E4" w14:textId="77777777" w:rsidR="001D4168" w:rsidRDefault="001D4168" w:rsidP="001D4168">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третього відділу</w:t>
            </w:r>
          </w:p>
          <w:p w14:paraId="1BABF91F" w14:textId="77777777" w:rsidR="001D4168" w:rsidRDefault="001D4168" w:rsidP="001D4168">
            <w:pPr>
              <w:jc w:val="both"/>
              <w:rPr>
                <w:color w:val="000000"/>
                <w:sz w:val="28"/>
                <w:szCs w:val="28"/>
                <w:lang w:val="uk-UA" w:eastAsia="uk-UA"/>
              </w:rPr>
            </w:pPr>
            <w:r>
              <w:rPr>
                <w:snapToGrid w:val="0"/>
                <w:color w:val="000000"/>
                <w:sz w:val="28"/>
                <w:szCs w:val="28"/>
                <w:lang w:val="uk-UA" w:eastAsia="uk-UA"/>
              </w:rPr>
              <w:t>управління землеустрою</w:t>
            </w:r>
          </w:p>
          <w:p w14:paraId="2F80C7E5" w14:textId="77777777" w:rsidR="001D4168" w:rsidRDefault="001D4168" w:rsidP="001D4168">
            <w:pPr>
              <w:jc w:val="both"/>
              <w:rPr>
                <w:sz w:val="28"/>
                <w:szCs w:val="28"/>
                <w:lang w:val="uk-UA"/>
              </w:rPr>
            </w:pPr>
            <w:r>
              <w:rPr>
                <w:sz w:val="28"/>
                <w:szCs w:val="28"/>
                <w:lang w:val="uk-UA"/>
              </w:rPr>
              <w:t xml:space="preserve">Департаменту земельних ресурсів </w:t>
            </w:r>
          </w:p>
          <w:p w14:paraId="7A81676B" w14:textId="77777777" w:rsidR="001D4168" w:rsidRDefault="001D4168" w:rsidP="001D4168">
            <w:pPr>
              <w:jc w:val="both"/>
              <w:rPr>
                <w:sz w:val="28"/>
                <w:szCs w:val="28"/>
                <w:lang w:val="uk-UA"/>
              </w:rPr>
            </w:pPr>
            <w:r>
              <w:rPr>
                <w:sz w:val="28"/>
                <w:szCs w:val="28"/>
                <w:lang w:val="uk-UA"/>
              </w:rPr>
              <w:t xml:space="preserve">виконавчого органу Київської міської ради </w:t>
            </w:r>
          </w:p>
          <w:p w14:paraId="398D601F" w14:textId="51695BCC" w:rsidR="001D4168" w:rsidRDefault="001D4168" w:rsidP="001D4168">
            <w:pPr>
              <w:jc w:val="both"/>
              <w:rPr>
                <w:color w:val="000000"/>
                <w:sz w:val="28"/>
                <w:szCs w:val="28"/>
                <w:lang w:val="uk-UA" w:eastAsia="uk-UA"/>
              </w:rPr>
            </w:pPr>
            <w:r>
              <w:rPr>
                <w:sz w:val="28"/>
                <w:szCs w:val="28"/>
                <w:lang w:val="uk-UA"/>
              </w:rPr>
              <w:t>(Київської міської державної адміністрації)</w:t>
            </w:r>
          </w:p>
        </w:tc>
        <w:tc>
          <w:tcPr>
            <w:tcW w:w="3859" w:type="dxa"/>
          </w:tcPr>
          <w:p w14:paraId="76842679" w14:textId="77777777" w:rsidR="001D4168" w:rsidRPr="00C845A4" w:rsidRDefault="001D4168" w:rsidP="001D4168">
            <w:pPr>
              <w:jc w:val="right"/>
              <w:rPr>
                <w:sz w:val="28"/>
                <w:szCs w:val="28"/>
                <w:lang w:val="uk-UA" w:eastAsia="uk-UA"/>
              </w:rPr>
            </w:pPr>
          </w:p>
          <w:p w14:paraId="0D3B1B44" w14:textId="77777777" w:rsidR="001D4168" w:rsidRPr="00C845A4" w:rsidRDefault="001D4168" w:rsidP="001D4168">
            <w:pPr>
              <w:jc w:val="right"/>
              <w:rPr>
                <w:sz w:val="28"/>
                <w:szCs w:val="28"/>
                <w:lang w:val="uk-UA" w:eastAsia="uk-UA"/>
              </w:rPr>
            </w:pPr>
          </w:p>
          <w:p w14:paraId="01F2F024" w14:textId="77777777" w:rsidR="001D4168" w:rsidRPr="00C845A4" w:rsidRDefault="001D4168" w:rsidP="001D4168">
            <w:pPr>
              <w:jc w:val="right"/>
              <w:rPr>
                <w:sz w:val="28"/>
                <w:szCs w:val="28"/>
                <w:lang w:val="uk-UA" w:eastAsia="uk-UA"/>
              </w:rPr>
            </w:pPr>
          </w:p>
          <w:p w14:paraId="10B23E1A" w14:textId="77777777" w:rsidR="001D4168" w:rsidRPr="00C845A4" w:rsidRDefault="001D4168" w:rsidP="001D4168">
            <w:pPr>
              <w:jc w:val="right"/>
              <w:rPr>
                <w:sz w:val="28"/>
                <w:szCs w:val="28"/>
                <w:lang w:val="uk-UA" w:eastAsia="uk-UA"/>
              </w:rPr>
            </w:pPr>
          </w:p>
          <w:p w14:paraId="5F9F3174" w14:textId="77777777" w:rsidR="001D4168" w:rsidRPr="00C845A4" w:rsidRDefault="001D4168" w:rsidP="001D4168">
            <w:pPr>
              <w:jc w:val="right"/>
              <w:rPr>
                <w:sz w:val="28"/>
                <w:szCs w:val="28"/>
                <w:lang w:val="uk-UA" w:eastAsia="uk-UA"/>
              </w:rPr>
            </w:pPr>
          </w:p>
          <w:p w14:paraId="7FAD5FFF" w14:textId="210533C1" w:rsidR="001D4168" w:rsidRDefault="001D4168" w:rsidP="001D4168">
            <w:pPr>
              <w:jc w:val="right"/>
              <w:rPr>
                <w:color w:val="000000"/>
                <w:sz w:val="28"/>
                <w:szCs w:val="28"/>
                <w:lang w:val="uk-UA" w:eastAsia="uk-UA"/>
              </w:rPr>
            </w:pPr>
            <w:r w:rsidRPr="00036910">
              <w:rPr>
                <w:sz w:val="28"/>
                <w:szCs w:val="28"/>
                <w:lang w:val="en-US" w:eastAsia="uk-UA"/>
              </w:rPr>
              <w:t>Раїса ОЛЕЩЕНКО</w:t>
            </w:r>
          </w:p>
        </w:tc>
      </w:tr>
    </w:tbl>
    <w:p w14:paraId="5EFEA76A" w14:textId="77777777" w:rsidR="00E4449D" w:rsidRDefault="00E4449D" w:rsidP="00E4449D">
      <w:pPr>
        <w:jc w:val="both"/>
        <w:rPr>
          <w:color w:val="000000"/>
          <w:sz w:val="28"/>
          <w:szCs w:val="28"/>
          <w:lang w:val="uk-UA" w:eastAsia="uk-UA"/>
        </w:rPr>
      </w:pPr>
    </w:p>
    <w:p w14:paraId="45E2A7F0" w14:textId="1D8ACFEF" w:rsidR="00C52894" w:rsidRDefault="00C52894" w:rsidP="007855EF">
      <w:pPr>
        <w:jc w:val="both"/>
        <w:rPr>
          <w:sz w:val="28"/>
          <w:szCs w:val="28"/>
          <w:lang w:val="uk-UA"/>
        </w:rPr>
      </w:pPr>
    </w:p>
    <w:p w14:paraId="7157D1F9" w14:textId="54F0CA4C" w:rsidR="00EC0F11" w:rsidRPr="003C5326" w:rsidRDefault="003C5326" w:rsidP="007855EF">
      <w:pPr>
        <w:jc w:val="both"/>
        <w:rPr>
          <w:sz w:val="28"/>
          <w:szCs w:val="28"/>
          <w:lang w:val="en-US"/>
        </w:rPr>
      </w:pPr>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6FE6"/>
    <w:rsid w:val="00037882"/>
    <w:rsid w:val="00037900"/>
    <w:rsid w:val="00055F48"/>
    <w:rsid w:val="0005625F"/>
    <w:rsid w:val="00076E1C"/>
    <w:rsid w:val="00084199"/>
    <w:rsid w:val="00090E5F"/>
    <w:rsid w:val="000A4314"/>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978FB"/>
    <w:rsid w:val="002A2EB9"/>
    <w:rsid w:val="002B2EE3"/>
    <w:rsid w:val="002B5950"/>
    <w:rsid w:val="002C2B12"/>
    <w:rsid w:val="002C3E93"/>
    <w:rsid w:val="002C708B"/>
    <w:rsid w:val="002C7C08"/>
    <w:rsid w:val="002E1CE0"/>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4935"/>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7B09"/>
    <w:rsid w:val="00964497"/>
    <w:rsid w:val="00970F0B"/>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0AB7"/>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yudmyla.lutsyuk\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3506</Characters>
  <Application>Microsoft Office Word</Application>
  <DocSecurity>0</DocSecurity>
  <Lines>29</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3944</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Корнійчук Олеся Михайлівна</cp:lastModifiedBy>
  <cp:revision>2</cp:revision>
  <cp:lastPrinted>2022-07-12T09:42:00Z</cp:lastPrinted>
  <dcterms:created xsi:type="dcterms:W3CDTF">2022-08-02T09:03:00Z</dcterms:created>
  <dcterms:modified xsi:type="dcterms:W3CDTF">2022-08-02T09:03:00Z</dcterms:modified>
</cp:coreProperties>
</file>